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152" w:rsidRDefault="001D69EC" w:rsidP="00BD1152">
      <w:pPr>
        <w:spacing w:before="86"/>
        <w:ind w:left="142" w:right="2153" w:hanging="142"/>
        <w:jc w:val="center"/>
        <w:rPr>
          <w:b/>
          <w:sz w:val="28"/>
        </w:rPr>
      </w:pPr>
      <w:r w:rsidRPr="001D69EC">
        <w:rPr>
          <w:b/>
          <w:noProof/>
          <w:sz w:val="28"/>
          <w:lang w:eastAsia="ru-RU"/>
        </w:rPr>
        <w:drawing>
          <wp:inline distT="0" distB="0" distL="0" distR="0">
            <wp:extent cx="6635750" cy="9132288"/>
            <wp:effectExtent l="0" t="0" r="0" b="0"/>
            <wp:docPr id="1" name="Рисунок 1" descr="E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913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152" w:rsidRDefault="00BD1152">
      <w:pPr>
        <w:spacing w:before="86"/>
        <w:ind w:left="2386" w:right="2153"/>
        <w:jc w:val="center"/>
        <w:rPr>
          <w:b/>
          <w:sz w:val="28"/>
        </w:rPr>
      </w:pPr>
    </w:p>
    <w:p w:rsidR="004A78A9" w:rsidRDefault="004A78A9" w:rsidP="00BD1152">
      <w:pPr>
        <w:spacing w:before="86"/>
        <w:ind w:right="2153"/>
        <w:jc w:val="center"/>
        <w:rPr>
          <w:b/>
          <w:sz w:val="28"/>
        </w:rPr>
      </w:pPr>
      <w:r>
        <w:rPr>
          <w:b/>
          <w:sz w:val="28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D1152" w:rsidRPr="00F97B13" w:rsidTr="000A003D">
        <w:trPr>
          <w:trHeight w:val="1690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152" w:rsidRPr="00F97B13" w:rsidRDefault="00BD1152" w:rsidP="000A003D">
            <w:pPr>
              <w:tabs>
                <w:tab w:val="left" w:pos="993"/>
              </w:tabs>
              <w:contextualSpacing/>
              <w:rPr>
                <w:noProof/>
                <w:sz w:val="24"/>
                <w:szCs w:val="24"/>
              </w:rPr>
            </w:pPr>
          </w:p>
          <w:p w:rsidR="00BD1152" w:rsidRPr="00F97B13" w:rsidRDefault="00BD1152" w:rsidP="000A003D">
            <w:pPr>
              <w:tabs>
                <w:tab w:val="left" w:pos="993"/>
              </w:tabs>
              <w:contextualSpacing/>
              <w:rPr>
                <w:noProof/>
                <w:sz w:val="24"/>
                <w:szCs w:val="24"/>
              </w:rPr>
            </w:pPr>
            <w:r w:rsidRPr="00F97B13">
              <w:rPr>
                <w:noProof/>
                <w:sz w:val="24"/>
                <w:szCs w:val="24"/>
              </w:rPr>
              <w:t xml:space="preserve">ПРИНЯТО </w:t>
            </w:r>
          </w:p>
          <w:p w:rsidR="00BD1152" w:rsidRPr="00F97B13" w:rsidRDefault="00BD1152" w:rsidP="000A003D">
            <w:pPr>
              <w:tabs>
                <w:tab w:val="left" w:pos="993"/>
              </w:tabs>
              <w:contextualSpacing/>
              <w:jc w:val="both"/>
              <w:rPr>
                <w:noProof/>
                <w:sz w:val="24"/>
                <w:szCs w:val="24"/>
              </w:rPr>
            </w:pPr>
            <w:r w:rsidRPr="00F97B13">
              <w:rPr>
                <w:noProof/>
                <w:sz w:val="24"/>
                <w:szCs w:val="24"/>
              </w:rPr>
              <w:t>на педагогическом совете МОУ «</w:t>
            </w:r>
            <w:r>
              <w:rPr>
                <w:noProof/>
                <w:sz w:val="24"/>
                <w:szCs w:val="24"/>
              </w:rPr>
              <w:t>Маловосновская школа»</w:t>
            </w:r>
          </w:p>
          <w:p w:rsidR="00BD1152" w:rsidRPr="00F97B13" w:rsidRDefault="00BD1152" w:rsidP="000A003D">
            <w:pPr>
              <w:tabs>
                <w:tab w:val="left" w:pos="993"/>
              </w:tabs>
              <w:contextualSpacing/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Протокол № 01  от 30.08. 2023</w:t>
            </w:r>
            <w:r w:rsidRPr="00F97B13">
              <w:rPr>
                <w:noProof/>
                <w:sz w:val="24"/>
                <w:szCs w:val="24"/>
              </w:rPr>
              <w:t xml:space="preserve"> г.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152" w:rsidRPr="00F97B13" w:rsidRDefault="00BD1152" w:rsidP="000A003D">
            <w:pPr>
              <w:contextualSpacing/>
              <w:rPr>
                <w:b/>
                <w:sz w:val="24"/>
                <w:szCs w:val="24"/>
              </w:rPr>
            </w:pPr>
          </w:p>
          <w:p w:rsidR="00BD1152" w:rsidRPr="00F97B13" w:rsidRDefault="00BD1152" w:rsidP="000A003D">
            <w:pPr>
              <w:ind w:left="284"/>
              <w:contextualSpacing/>
              <w:rPr>
                <w:b/>
                <w:sz w:val="24"/>
                <w:szCs w:val="24"/>
              </w:rPr>
            </w:pPr>
            <w:r w:rsidRPr="00F97B13">
              <w:rPr>
                <w:b/>
                <w:sz w:val="24"/>
                <w:szCs w:val="24"/>
              </w:rPr>
              <w:t>УТВЕРЖДАЮ</w:t>
            </w:r>
          </w:p>
          <w:p w:rsidR="00BD1152" w:rsidRPr="00F97B13" w:rsidRDefault="00BD1152" w:rsidP="000A003D">
            <w:pPr>
              <w:ind w:left="284"/>
              <w:contextualSpacing/>
              <w:rPr>
                <w:sz w:val="24"/>
                <w:szCs w:val="24"/>
              </w:rPr>
            </w:pPr>
            <w:r w:rsidRPr="00F97B13">
              <w:rPr>
                <w:sz w:val="24"/>
                <w:szCs w:val="24"/>
              </w:rPr>
              <w:t>Директор МОУ «</w:t>
            </w:r>
            <w:r>
              <w:rPr>
                <w:sz w:val="24"/>
                <w:szCs w:val="24"/>
              </w:rPr>
              <w:t>Маловосновская школа</w:t>
            </w:r>
            <w:r w:rsidRPr="00F97B13">
              <w:rPr>
                <w:sz w:val="24"/>
                <w:szCs w:val="24"/>
              </w:rPr>
              <w:t>»</w:t>
            </w:r>
          </w:p>
          <w:p w:rsidR="00BD1152" w:rsidRPr="00F97B13" w:rsidRDefault="00BD1152" w:rsidP="000A003D">
            <w:pPr>
              <w:ind w:left="284"/>
              <w:contextualSpacing/>
              <w:rPr>
                <w:sz w:val="24"/>
                <w:szCs w:val="24"/>
              </w:rPr>
            </w:pPr>
            <w:r w:rsidRPr="00F97B13">
              <w:rPr>
                <w:sz w:val="24"/>
                <w:szCs w:val="24"/>
              </w:rPr>
              <w:t>_____________________</w:t>
            </w:r>
            <w:r>
              <w:rPr>
                <w:sz w:val="24"/>
                <w:szCs w:val="24"/>
              </w:rPr>
              <w:t>А.В.Зайцева</w:t>
            </w:r>
          </w:p>
          <w:p w:rsidR="00BD1152" w:rsidRPr="00F97B13" w:rsidRDefault="00BD1152" w:rsidP="000A003D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 № 198</w:t>
            </w:r>
            <w:r w:rsidRPr="00F97B13">
              <w:rPr>
                <w:sz w:val="24"/>
                <w:szCs w:val="24"/>
              </w:rPr>
              <w:t xml:space="preserve">/1 от </w:t>
            </w:r>
            <w:r>
              <w:rPr>
                <w:sz w:val="24"/>
                <w:szCs w:val="24"/>
              </w:rPr>
              <w:t>« 30»  августа 2023</w:t>
            </w:r>
            <w:r w:rsidRPr="00F97B13">
              <w:rPr>
                <w:sz w:val="24"/>
                <w:szCs w:val="24"/>
              </w:rPr>
              <w:t xml:space="preserve">  г.</w:t>
            </w:r>
          </w:p>
        </w:tc>
      </w:tr>
    </w:tbl>
    <w:p w:rsidR="00BD1152" w:rsidRDefault="00BD1152">
      <w:pPr>
        <w:spacing w:before="86"/>
        <w:ind w:left="2386" w:right="2153"/>
        <w:jc w:val="center"/>
        <w:rPr>
          <w:b/>
          <w:sz w:val="28"/>
        </w:rPr>
      </w:pPr>
    </w:p>
    <w:p w:rsidR="0024600E" w:rsidRDefault="004A78A9">
      <w:pPr>
        <w:spacing w:before="86"/>
        <w:ind w:left="2386" w:right="2153"/>
        <w:jc w:val="center"/>
        <w:rPr>
          <w:b/>
          <w:sz w:val="28"/>
        </w:rPr>
      </w:pPr>
      <w:r>
        <w:rPr>
          <w:b/>
          <w:sz w:val="28"/>
        </w:rPr>
        <w:t xml:space="preserve">Положение </w:t>
      </w:r>
      <w:r w:rsidR="00114145">
        <w:rPr>
          <w:b/>
          <w:sz w:val="28"/>
        </w:rPr>
        <w:t>о</w:t>
      </w:r>
      <w:r w:rsidR="00114145">
        <w:rPr>
          <w:b/>
          <w:spacing w:val="-9"/>
          <w:sz w:val="28"/>
        </w:rPr>
        <w:t xml:space="preserve"> </w:t>
      </w:r>
      <w:r w:rsidR="00114145">
        <w:rPr>
          <w:b/>
          <w:sz w:val="28"/>
        </w:rPr>
        <w:t>защите</w:t>
      </w:r>
      <w:r w:rsidR="00114145">
        <w:rPr>
          <w:b/>
          <w:spacing w:val="-4"/>
          <w:sz w:val="28"/>
        </w:rPr>
        <w:t xml:space="preserve"> </w:t>
      </w:r>
      <w:r w:rsidR="00114145">
        <w:rPr>
          <w:b/>
          <w:sz w:val="28"/>
        </w:rPr>
        <w:t>детей</w:t>
      </w:r>
      <w:r w:rsidR="00114145">
        <w:rPr>
          <w:b/>
          <w:spacing w:val="-2"/>
          <w:sz w:val="28"/>
        </w:rPr>
        <w:t xml:space="preserve"> </w:t>
      </w:r>
      <w:r w:rsidR="00114145">
        <w:rPr>
          <w:b/>
          <w:sz w:val="28"/>
        </w:rPr>
        <w:t>от</w:t>
      </w:r>
      <w:r w:rsidR="00114145">
        <w:rPr>
          <w:b/>
          <w:spacing w:val="-6"/>
          <w:sz w:val="28"/>
        </w:rPr>
        <w:t xml:space="preserve"> </w:t>
      </w:r>
      <w:r w:rsidR="00114145">
        <w:rPr>
          <w:b/>
          <w:sz w:val="28"/>
        </w:rPr>
        <w:t>информации,</w:t>
      </w:r>
      <w:r w:rsidR="00114145">
        <w:rPr>
          <w:b/>
          <w:spacing w:val="1"/>
          <w:sz w:val="28"/>
        </w:rPr>
        <w:t xml:space="preserve"> </w:t>
      </w:r>
      <w:r w:rsidR="00114145">
        <w:rPr>
          <w:b/>
          <w:sz w:val="28"/>
        </w:rPr>
        <w:t>причиняющей</w:t>
      </w:r>
      <w:r w:rsidR="00BD1152">
        <w:rPr>
          <w:b/>
          <w:sz w:val="28"/>
        </w:rPr>
        <w:t xml:space="preserve"> </w:t>
      </w:r>
      <w:r w:rsidR="00114145">
        <w:rPr>
          <w:b/>
          <w:spacing w:val="-67"/>
          <w:sz w:val="28"/>
        </w:rPr>
        <w:t xml:space="preserve"> </w:t>
      </w:r>
      <w:r w:rsidR="00114145">
        <w:rPr>
          <w:b/>
          <w:sz w:val="28"/>
        </w:rPr>
        <w:t>вред</w:t>
      </w:r>
      <w:r w:rsidR="00114145">
        <w:rPr>
          <w:b/>
          <w:spacing w:val="3"/>
          <w:sz w:val="28"/>
        </w:rPr>
        <w:t xml:space="preserve"> </w:t>
      </w:r>
      <w:r w:rsidR="00114145">
        <w:rPr>
          <w:b/>
          <w:sz w:val="28"/>
        </w:rPr>
        <w:t>их</w:t>
      </w:r>
      <w:r w:rsidR="00114145">
        <w:rPr>
          <w:b/>
          <w:spacing w:val="-4"/>
          <w:sz w:val="28"/>
        </w:rPr>
        <w:t xml:space="preserve"> </w:t>
      </w:r>
      <w:r w:rsidR="00114145">
        <w:rPr>
          <w:b/>
          <w:sz w:val="28"/>
        </w:rPr>
        <w:t>здоровью</w:t>
      </w:r>
      <w:r w:rsidR="00114145">
        <w:rPr>
          <w:b/>
          <w:spacing w:val="-1"/>
          <w:sz w:val="28"/>
        </w:rPr>
        <w:t xml:space="preserve"> </w:t>
      </w:r>
      <w:r w:rsidR="00114145">
        <w:rPr>
          <w:b/>
          <w:sz w:val="28"/>
        </w:rPr>
        <w:t>и</w:t>
      </w:r>
      <w:r w:rsidR="00114145">
        <w:rPr>
          <w:b/>
          <w:spacing w:val="-1"/>
          <w:sz w:val="28"/>
        </w:rPr>
        <w:t xml:space="preserve"> </w:t>
      </w:r>
      <w:r w:rsidR="00114145">
        <w:rPr>
          <w:b/>
          <w:sz w:val="28"/>
        </w:rPr>
        <w:t>(или)</w:t>
      </w:r>
      <w:r w:rsidR="00114145">
        <w:rPr>
          <w:b/>
          <w:spacing w:val="-1"/>
          <w:sz w:val="28"/>
        </w:rPr>
        <w:t xml:space="preserve"> </w:t>
      </w:r>
      <w:r w:rsidR="00114145">
        <w:rPr>
          <w:b/>
          <w:sz w:val="28"/>
        </w:rPr>
        <w:t>развитию</w:t>
      </w:r>
      <w:r>
        <w:rPr>
          <w:b/>
          <w:sz w:val="28"/>
        </w:rPr>
        <w:t xml:space="preserve"> </w:t>
      </w:r>
      <w:r w:rsidR="00114145">
        <w:rPr>
          <w:b/>
          <w:sz w:val="28"/>
        </w:rPr>
        <w:t>в</w:t>
      </w:r>
      <w:r w:rsidR="00114145">
        <w:rPr>
          <w:b/>
          <w:spacing w:val="-1"/>
          <w:sz w:val="28"/>
        </w:rPr>
        <w:t xml:space="preserve"> </w:t>
      </w:r>
      <w:r w:rsidR="00114145">
        <w:rPr>
          <w:b/>
          <w:sz w:val="28"/>
        </w:rPr>
        <w:t>МОУ</w:t>
      </w:r>
      <w:bookmarkStart w:id="0" w:name="_GoBack"/>
      <w:bookmarkEnd w:id="0"/>
    </w:p>
    <w:p w:rsidR="0024600E" w:rsidRDefault="00114145">
      <w:pPr>
        <w:pStyle w:val="1"/>
        <w:spacing w:line="322" w:lineRule="exact"/>
      </w:pPr>
      <w:r>
        <w:t>«Маловосновская школа»</w:t>
      </w:r>
    </w:p>
    <w:p w:rsidR="0024600E" w:rsidRDefault="0024600E">
      <w:pPr>
        <w:pStyle w:val="a3"/>
        <w:spacing w:before="2"/>
        <w:ind w:left="0"/>
        <w:rPr>
          <w:b/>
          <w:sz w:val="14"/>
        </w:rPr>
      </w:pPr>
    </w:p>
    <w:p w:rsidR="0024600E" w:rsidRDefault="00114145">
      <w:pPr>
        <w:pStyle w:val="2"/>
        <w:numPr>
          <w:ilvl w:val="0"/>
          <w:numId w:val="2"/>
        </w:numPr>
        <w:tabs>
          <w:tab w:val="left" w:pos="861"/>
        </w:tabs>
        <w:spacing w:before="90"/>
        <w:ind w:hanging="242"/>
      </w:pPr>
      <w:bookmarkStart w:id="1" w:name="1._Общие_положения"/>
      <w:bookmarkEnd w:id="1"/>
      <w:r>
        <w:t>Общие</w:t>
      </w:r>
      <w:r>
        <w:rPr>
          <w:spacing w:val="-14"/>
        </w:rPr>
        <w:t xml:space="preserve"> </w:t>
      </w:r>
      <w:r>
        <w:t>положения</w:t>
      </w:r>
    </w:p>
    <w:p w:rsidR="0024600E" w:rsidRDefault="0024600E">
      <w:pPr>
        <w:pStyle w:val="a3"/>
        <w:spacing w:before="2"/>
        <w:ind w:left="0"/>
        <w:rPr>
          <w:b/>
          <w:sz w:val="23"/>
        </w:rPr>
      </w:pPr>
    </w:p>
    <w:p w:rsidR="0024600E" w:rsidRDefault="00114145">
      <w:pPr>
        <w:pStyle w:val="a4"/>
        <w:numPr>
          <w:ilvl w:val="1"/>
          <w:numId w:val="2"/>
        </w:numPr>
        <w:tabs>
          <w:tab w:val="left" w:pos="1139"/>
        </w:tabs>
        <w:ind w:right="449" w:firstLine="0"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29.12.2010 г. № 436-ФЗ «О защите детей от информации, причиняющей вред их 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 развитию» (с последующими изменениями и дополнениями), приказом 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16</w:t>
      </w:r>
      <w:r>
        <w:rPr>
          <w:spacing w:val="1"/>
          <w:sz w:val="24"/>
        </w:rPr>
        <w:t xml:space="preserve"> </w:t>
      </w:r>
      <w:r>
        <w:rPr>
          <w:sz w:val="24"/>
        </w:rPr>
        <w:t>июня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161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к административным и организационным мерам, техническим и программно-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аппаратным средствам защиты детей от информации, причиняющей вред их здоровью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развитию», для обеспечения административных и организационных мер по 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вред их здоровью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в</w:t>
      </w:r>
      <w:r>
        <w:rPr>
          <w:spacing w:val="1"/>
          <w:sz w:val="24"/>
        </w:rPr>
        <w:t xml:space="preserve"> </w:t>
      </w:r>
      <w:r>
        <w:rPr>
          <w:sz w:val="24"/>
        </w:rPr>
        <w:t>МОУ «Маловосновская школа».</w:t>
      </w:r>
    </w:p>
    <w:p w:rsidR="0024600E" w:rsidRDefault="0024600E">
      <w:pPr>
        <w:pStyle w:val="a3"/>
        <w:spacing w:before="1"/>
        <w:ind w:left="0"/>
      </w:pPr>
    </w:p>
    <w:p w:rsidR="0024600E" w:rsidRDefault="00114145">
      <w:pPr>
        <w:pStyle w:val="a4"/>
        <w:numPr>
          <w:ilvl w:val="1"/>
          <w:numId w:val="2"/>
        </w:numPr>
        <w:tabs>
          <w:tab w:val="left" w:pos="1110"/>
        </w:tabs>
        <w:spacing w:line="242" w:lineRule="auto"/>
        <w:ind w:right="1030" w:firstLine="0"/>
        <w:rPr>
          <w:sz w:val="24"/>
        </w:rPr>
      </w:pP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"/>
          <w:sz w:val="24"/>
        </w:rPr>
        <w:t xml:space="preserve"> </w:t>
      </w:r>
      <w:r>
        <w:rPr>
          <w:sz w:val="24"/>
        </w:rPr>
        <w:t>причиняющей</w:t>
      </w:r>
      <w:r>
        <w:rPr>
          <w:spacing w:val="2"/>
          <w:sz w:val="24"/>
        </w:rPr>
        <w:t xml:space="preserve"> </w:t>
      </w:r>
      <w:r>
        <w:rPr>
          <w:sz w:val="24"/>
        </w:rPr>
        <w:t>вред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здоровью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информация:</w:t>
      </w:r>
    </w:p>
    <w:p w:rsidR="0024600E" w:rsidRDefault="00114145">
      <w:pPr>
        <w:pStyle w:val="a4"/>
        <w:numPr>
          <w:ilvl w:val="0"/>
          <w:numId w:val="1"/>
        </w:numPr>
        <w:tabs>
          <w:tab w:val="left" w:pos="793"/>
        </w:tabs>
        <w:spacing w:line="291" w:lineRule="exact"/>
        <w:ind w:left="792"/>
        <w:jc w:val="left"/>
        <w:rPr>
          <w:sz w:val="24"/>
        </w:rPr>
      </w:pPr>
      <w:r>
        <w:rPr>
          <w:sz w:val="24"/>
        </w:rPr>
        <w:t>запрещенная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24600E" w:rsidRDefault="00114145">
      <w:pPr>
        <w:pStyle w:val="a4"/>
        <w:numPr>
          <w:ilvl w:val="0"/>
          <w:numId w:val="1"/>
        </w:numPr>
        <w:tabs>
          <w:tab w:val="left" w:pos="793"/>
        </w:tabs>
        <w:spacing w:before="4"/>
        <w:ind w:left="792"/>
        <w:jc w:val="left"/>
        <w:rPr>
          <w:sz w:val="24"/>
        </w:rPr>
      </w:pPr>
      <w:r>
        <w:rPr>
          <w:sz w:val="24"/>
        </w:rPr>
        <w:t>распространение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среди 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13"/>
          <w:sz w:val="24"/>
        </w:rPr>
        <w:t xml:space="preserve"> </w:t>
      </w:r>
      <w:r>
        <w:rPr>
          <w:sz w:val="24"/>
        </w:rPr>
        <w:t>ограничено.</w:t>
      </w:r>
    </w:p>
    <w:p w:rsidR="0024600E" w:rsidRDefault="0024600E">
      <w:pPr>
        <w:pStyle w:val="a3"/>
        <w:spacing w:before="8"/>
        <w:ind w:left="0"/>
        <w:rPr>
          <w:sz w:val="23"/>
        </w:rPr>
      </w:pPr>
    </w:p>
    <w:p w:rsidR="0024600E" w:rsidRDefault="00114145">
      <w:pPr>
        <w:pStyle w:val="a4"/>
        <w:numPr>
          <w:ilvl w:val="2"/>
          <w:numId w:val="2"/>
        </w:numPr>
        <w:tabs>
          <w:tab w:val="left" w:pos="1365"/>
        </w:tabs>
        <w:spacing w:line="237" w:lineRule="auto"/>
        <w:ind w:right="464" w:firstLine="0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информация:</w:t>
      </w:r>
    </w:p>
    <w:p w:rsidR="0024600E" w:rsidRDefault="00114145">
      <w:pPr>
        <w:pStyle w:val="a4"/>
        <w:numPr>
          <w:ilvl w:val="0"/>
          <w:numId w:val="1"/>
        </w:numPr>
        <w:tabs>
          <w:tab w:val="left" w:pos="808"/>
        </w:tabs>
        <w:spacing w:before="8" w:line="237" w:lineRule="auto"/>
        <w:ind w:right="475" w:firstLine="0"/>
        <w:rPr>
          <w:sz w:val="24"/>
        </w:rPr>
      </w:pPr>
      <w:r>
        <w:rPr>
          <w:sz w:val="24"/>
        </w:rPr>
        <w:t>побуждающая детей к совершению действий, представляющих угрозу их жизни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 в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 к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4"/>
          <w:sz w:val="24"/>
        </w:rPr>
        <w:t xml:space="preserve"> </w:t>
      </w:r>
      <w:r>
        <w:rPr>
          <w:sz w:val="24"/>
        </w:rPr>
        <w:t>самоубийству;</w:t>
      </w:r>
    </w:p>
    <w:p w:rsidR="0024600E" w:rsidRDefault="00114145">
      <w:pPr>
        <w:pStyle w:val="a4"/>
        <w:numPr>
          <w:ilvl w:val="0"/>
          <w:numId w:val="1"/>
        </w:numPr>
        <w:tabs>
          <w:tab w:val="left" w:pos="793"/>
        </w:tabs>
        <w:spacing w:before="5"/>
        <w:ind w:right="472" w:firstLine="0"/>
        <w:rPr>
          <w:sz w:val="24"/>
        </w:rPr>
      </w:pPr>
      <w:r>
        <w:rPr>
          <w:sz w:val="24"/>
        </w:rPr>
        <w:t>способная вызвать у детей желание употребить наркотические средства, психотропные и</w:t>
      </w:r>
      <w:r>
        <w:rPr>
          <w:spacing w:val="-57"/>
          <w:sz w:val="24"/>
        </w:rPr>
        <w:t xml:space="preserve"> </w:t>
      </w:r>
      <w:r>
        <w:rPr>
          <w:sz w:val="24"/>
        </w:rPr>
        <w:t>(или) одурманивающие вещества, табачные изделия, алкогольную и спиртосодержащую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азартных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проституцией,</w:t>
      </w:r>
      <w:r>
        <w:rPr>
          <w:spacing w:val="1"/>
          <w:sz w:val="24"/>
        </w:rPr>
        <w:t xml:space="preserve"> </w:t>
      </w:r>
      <w:r>
        <w:rPr>
          <w:sz w:val="24"/>
        </w:rPr>
        <w:t>бродяжничеством или</w:t>
      </w:r>
      <w:r>
        <w:rPr>
          <w:spacing w:val="-1"/>
          <w:sz w:val="24"/>
        </w:rPr>
        <w:t xml:space="preserve"> </w:t>
      </w:r>
      <w:r>
        <w:rPr>
          <w:sz w:val="24"/>
        </w:rPr>
        <w:t>попрошайничеством;</w:t>
      </w:r>
    </w:p>
    <w:p w:rsidR="0024600E" w:rsidRDefault="00114145">
      <w:pPr>
        <w:pStyle w:val="a4"/>
        <w:numPr>
          <w:ilvl w:val="0"/>
          <w:numId w:val="1"/>
        </w:numPr>
        <w:tabs>
          <w:tab w:val="left" w:pos="817"/>
        </w:tabs>
        <w:spacing w:line="237" w:lineRule="auto"/>
        <w:ind w:right="464" w:firstLine="0"/>
        <w:rPr>
          <w:sz w:val="24"/>
        </w:rPr>
      </w:pPr>
      <w:r>
        <w:rPr>
          <w:sz w:val="24"/>
        </w:rPr>
        <w:t>обосновывающая или оправдывающая допустимость насилия и (или) жестокости, либо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насильственные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животным;</w:t>
      </w:r>
    </w:p>
    <w:p w:rsidR="0024600E" w:rsidRDefault="00114145">
      <w:pPr>
        <w:pStyle w:val="a4"/>
        <w:numPr>
          <w:ilvl w:val="0"/>
          <w:numId w:val="1"/>
        </w:numPr>
        <w:tabs>
          <w:tab w:val="left" w:pos="889"/>
        </w:tabs>
        <w:spacing w:before="7" w:line="237" w:lineRule="auto"/>
        <w:ind w:right="473" w:firstLine="0"/>
        <w:rPr>
          <w:sz w:val="24"/>
        </w:rPr>
      </w:pPr>
      <w:r>
        <w:rPr>
          <w:sz w:val="24"/>
        </w:rPr>
        <w:t>отрицающая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пропагандирующая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нетрадиционные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сексуальные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неуважение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(или)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3"/>
          <w:sz w:val="24"/>
        </w:rPr>
        <w:t xml:space="preserve"> </w:t>
      </w:r>
      <w:r>
        <w:rPr>
          <w:sz w:val="24"/>
        </w:rPr>
        <w:t>семьи;</w:t>
      </w:r>
    </w:p>
    <w:p w:rsidR="0024600E" w:rsidRDefault="00114145">
      <w:pPr>
        <w:pStyle w:val="a4"/>
        <w:numPr>
          <w:ilvl w:val="0"/>
          <w:numId w:val="1"/>
        </w:numPr>
        <w:tabs>
          <w:tab w:val="left" w:pos="793"/>
        </w:tabs>
        <w:spacing w:line="294" w:lineRule="exact"/>
        <w:ind w:left="792"/>
        <w:jc w:val="left"/>
        <w:rPr>
          <w:sz w:val="24"/>
        </w:rPr>
      </w:pPr>
      <w:r>
        <w:rPr>
          <w:sz w:val="24"/>
        </w:rPr>
        <w:t>оправдывающая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противоправное</w:t>
      </w:r>
      <w:r>
        <w:rPr>
          <w:spacing w:val="-12"/>
          <w:sz w:val="24"/>
        </w:rPr>
        <w:t xml:space="preserve"> </w:t>
      </w:r>
      <w:r>
        <w:rPr>
          <w:sz w:val="24"/>
        </w:rPr>
        <w:t>поведение;</w:t>
      </w:r>
    </w:p>
    <w:p w:rsidR="0024600E" w:rsidRDefault="00114145">
      <w:pPr>
        <w:pStyle w:val="a4"/>
        <w:numPr>
          <w:ilvl w:val="0"/>
          <w:numId w:val="1"/>
        </w:numPr>
        <w:tabs>
          <w:tab w:val="left" w:pos="793"/>
        </w:tabs>
        <w:spacing w:before="3" w:line="293" w:lineRule="exact"/>
        <w:ind w:left="792"/>
        <w:jc w:val="left"/>
        <w:rPr>
          <w:sz w:val="24"/>
        </w:rPr>
      </w:pPr>
      <w:r>
        <w:rPr>
          <w:sz w:val="24"/>
        </w:rPr>
        <w:t>содержащая</w:t>
      </w:r>
      <w:r>
        <w:rPr>
          <w:spacing w:val="-7"/>
          <w:sz w:val="24"/>
        </w:rPr>
        <w:t xml:space="preserve"> </w:t>
      </w:r>
      <w:r>
        <w:rPr>
          <w:sz w:val="24"/>
        </w:rPr>
        <w:t>нецензурную</w:t>
      </w:r>
      <w:r>
        <w:rPr>
          <w:spacing w:val="-8"/>
          <w:sz w:val="24"/>
        </w:rPr>
        <w:t xml:space="preserve"> </w:t>
      </w:r>
      <w:r>
        <w:rPr>
          <w:sz w:val="24"/>
        </w:rPr>
        <w:t>брань;</w:t>
      </w:r>
    </w:p>
    <w:p w:rsidR="0024600E" w:rsidRDefault="00114145">
      <w:pPr>
        <w:pStyle w:val="a4"/>
        <w:numPr>
          <w:ilvl w:val="0"/>
          <w:numId w:val="1"/>
        </w:numPr>
        <w:tabs>
          <w:tab w:val="left" w:pos="793"/>
        </w:tabs>
        <w:spacing w:line="293" w:lineRule="exact"/>
        <w:ind w:left="792"/>
        <w:jc w:val="left"/>
        <w:rPr>
          <w:sz w:val="24"/>
        </w:rPr>
      </w:pPr>
      <w:r>
        <w:rPr>
          <w:sz w:val="24"/>
        </w:rPr>
        <w:t>содержащая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8"/>
          <w:sz w:val="24"/>
        </w:rPr>
        <w:t xml:space="preserve"> </w:t>
      </w:r>
      <w:r>
        <w:rPr>
          <w:sz w:val="24"/>
        </w:rPr>
        <w:t>порнографического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24600E" w:rsidRDefault="0024600E">
      <w:pPr>
        <w:spacing w:line="293" w:lineRule="exact"/>
        <w:rPr>
          <w:sz w:val="24"/>
        </w:rPr>
        <w:sectPr w:rsidR="0024600E">
          <w:type w:val="continuous"/>
          <w:pgSz w:w="11910" w:h="16840"/>
          <w:pgMar w:top="1020" w:right="380" w:bottom="280" w:left="1080" w:header="720" w:footer="720" w:gutter="0"/>
          <w:cols w:space="720"/>
        </w:sectPr>
      </w:pPr>
    </w:p>
    <w:p w:rsidR="0024600E" w:rsidRDefault="00114145">
      <w:pPr>
        <w:pStyle w:val="a4"/>
        <w:numPr>
          <w:ilvl w:val="0"/>
          <w:numId w:val="1"/>
        </w:numPr>
        <w:tabs>
          <w:tab w:val="left" w:pos="952"/>
        </w:tabs>
        <w:spacing w:before="84"/>
        <w:ind w:right="460" w:firstLine="0"/>
        <w:rPr>
          <w:sz w:val="24"/>
        </w:rPr>
      </w:pPr>
      <w:r>
        <w:rPr>
          <w:sz w:val="24"/>
        </w:rPr>
        <w:lastRenderedPageBreak/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(бездействия),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имена,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фото-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несовершеннолетнего, его родителей и иных законных представителей, дату 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 несовершеннолетнею, аудиозапись его голоса, место его жительства или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временного пребывания, место сто учебы или работы, иную информацию, позволяющую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прямо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косвенно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личность 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несовершеннолетнего.</w:t>
      </w:r>
    </w:p>
    <w:p w:rsidR="0024600E" w:rsidRDefault="0024600E">
      <w:pPr>
        <w:pStyle w:val="a3"/>
        <w:ind w:left="0"/>
      </w:pPr>
    </w:p>
    <w:p w:rsidR="0024600E" w:rsidRDefault="00114145">
      <w:pPr>
        <w:pStyle w:val="a4"/>
        <w:numPr>
          <w:ilvl w:val="2"/>
          <w:numId w:val="2"/>
        </w:numPr>
        <w:tabs>
          <w:tab w:val="left" w:pos="1278"/>
        </w:tabs>
        <w:spacing w:line="237" w:lineRule="auto"/>
        <w:ind w:right="469" w:firstLine="0"/>
        <w:rPr>
          <w:sz w:val="24"/>
        </w:rPr>
      </w:pPr>
      <w:r>
        <w:rPr>
          <w:sz w:val="24"/>
        </w:rPr>
        <w:t>К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 которой среди детей определенных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5"/>
          <w:sz w:val="24"/>
        </w:rPr>
        <w:t xml:space="preserve"> </w:t>
      </w:r>
      <w:r>
        <w:rPr>
          <w:sz w:val="24"/>
        </w:rPr>
        <w:t>ограничено,</w:t>
      </w:r>
      <w:r>
        <w:rPr>
          <w:spacing w:val="-9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информация:</w:t>
      </w:r>
    </w:p>
    <w:p w:rsidR="0024600E" w:rsidRDefault="00114145">
      <w:pPr>
        <w:pStyle w:val="a4"/>
        <w:numPr>
          <w:ilvl w:val="0"/>
          <w:numId w:val="1"/>
        </w:numPr>
        <w:tabs>
          <w:tab w:val="left" w:pos="851"/>
        </w:tabs>
        <w:spacing w:before="8" w:line="237" w:lineRule="auto"/>
        <w:ind w:right="465" w:firstLine="0"/>
        <w:rPr>
          <w:sz w:val="24"/>
        </w:rPr>
      </w:pPr>
      <w:r>
        <w:rPr>
          <w:sz w:val="24"/>
        </w:rPr>
        <w:t>представляемая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изображения или описания жестокости,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насилия,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преступления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действия;</w:t>
      </w:r>
    </w:p>
    <w:p w:rsidR="0024600E" w:rsidRDefault="00114145">
      <w:pPr>
        <w:pStyle w:val="a4"/>
        <w:numPr>
          <w:ilvl w:val="0"/>
          <w:numId w:val="1"/>
        </w:numPr>
        <w:tabs>
          <w:tab w:val="left" w:pos="861"/>
        </w:tabs>
        <w:ind w:right="460" w:firstLine="0"/>
        <w:rPr>
          <w:sz w:val="24"/>
        </w:rPr>
      </w:pPr>
      <w:r>
        <w:rPr>
          <w:sz w:val="24"/>
        </w:rPr>
        <w:t>вызывающая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страх,</w:t>
      </w:r>
      <w:r>
        <w:rPr>
          <w:spacing w:val="1"/>
          <w:sz w:val="24"/>
        </w:rPr>
        <w:t xml:space="preserve"> </w:t>
      </w:r>
      <w:r>
        <w:rPr>
          <w:sz w:val="24"/>
        </w:rPr>
        <w:t>ужас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панику,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представляемая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унижающей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ненасильственной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смерти, заболевания,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самоубийства,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несчастного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случая,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аварии или</w:t>
      </w:r>
      <w:r>
        <w:rPr>
          <w:spacing w:val="1"/>
          <w:sz w:val="24"/>
        </w:rPr>
        <w:t xml:space="preserve"> </w:t>
      </w:r>
      <w:r>
        <w:rPr>
          <w:sz w:val="24"/>
        </w:rPr>
        <w:t>катастрофы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последствий;</w:t>
      </w:r>
    </w:p>
    <w:p w:rsidR="0024600E" w:rsidRDefault="00114145">
      <w:pPr>
        <w:pStyle w:val="a4"/>
        <w:numPr>
          <w:ilvl w:val="0"/>
          <w:numId w:val="1"/>
        </w:numPr>
        <w:tabs>
          <w:tab w:val="left" w:pos="793"/>
        </w:tabs>
        <w:spacing w:before="4" w:line="237" w:lineRule="auto"/>
        <w:ind w:right="477" w:firstLine="0"/>
        <w:rPr>
          <w:sz w:val="24"/>
        </w:rPr>
      </w:pPr>
      <w:r>
        <w:rPr>
          <w:sz w:val="24"/>
        </w:rPr>
        <w:t>представляемая в виде изображения или описания половых отношений между мужчиной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женщиной;</w:t>
      </w:r>
    </w:p>
    <w:p w:rsidR="0024600E" w:rsidRDefault="00114145">
      <w:pPr>
        <w:pStyle w:val="a4"/>
        <w:numPr>
          <w:ilvl w:val="0"/>
          <w:numId w:val="1"/>
        </w:numPr>
        <w:tabs>
          <w:tab w:val="left" w:pos="793"/>
        </w:tabs>
        <w:spacing w:before="5"/>
        <w:ind w:left="792"/>
        <w:rPr>
          <w:sz w:val="24"/>
        </w:rPr>
      </w:pPr>
      <w:r>
        <w:rPr>
          <w:sz w:val="24"/>
        </w:rPr>
        <w:t>содержащая</w:t>
      </w:r>
      <w:r>
        <w:rPr>
          <w:spacing w:val="-6"/>
          <w:sz w:val="24"/>
        </w:rPr>
        <w:t xml:space="preserve"> </w:t>
      </w:r>
      <w:r>
        <w:rPr>
          <w:sz w:val="24"/>
        </w:rPr>
        <w:t>бранные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нецензурной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брани.</w:t>
      </w:r>
    </w:p>
    <w:p w:rsidR="0024600E" w:rsidRDefault="0024600E">
      <w:pPr>
        <w:pStyle w:val="a3"/>
        <w:spacing w:before="4"/>
        <w:ind w:left="0"/>
      </w:pPr>
    </w:p>
    <w:p w:rsidR="0024600E" w:rsidRDefault="00114145">
      <w:pPr>
        <w:pStyle w:val="2"/>
        <w:numPr>
          <w:ilvl w:val="0"/>
          <w:numId w:val="2"/>
        </w:numPr>
        <w:tabs>
          <w:tab w:val="left" w:pos="861"/>
        </w:tabs>
        <w:spacing w:line="273" w:lineRule="exact"/>
        <w:ind w:hanging="242"/>
      </w:pPr>
      <w:bookmarkStart w:id="2" w:name="2._Основные_понятия,_используемые_в_наст"/>
      <w:bookmarkEnd w:id="2"/>
      <w:r>
        <w:t>Основные</w:t>
      </w:r>
      <w:r>
        <w:rPr>
          <w:spacing w:val="-9"/>
        </w:rPr>
        <w:t xml:space="preserve"> </w:t>
      </w:r>
      <w:r>
        <w:t>понятия,</w:t>
      </w:r>
      <w:r>
        <w:rPr>
          <w:spacing w:val="-5"/>
        </w:rPr>
        <w:t xml:space="preserve"> </w:t>
      </w:r>
      <w:r>
        <w:t>используемые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настоящем</w:t>
      </w:r>
      <w:r>
        <w:rPr>
          <w:spacing w:val="-7"/>
        </w:rPr>
        <w:t xml:space="preserve"> </w:t>
      </w:r>
      <w:r>
        <w:t>Положении</w:t>
      </w:r>
    </w:p>
    <w:p w:rsidR="0024600E" w:rsidRDefault="00114145">
      <w:pPr>
        <w:pStyle w:val="a4"/>
        <w:numPr>
          <w:ilvl w:val="0"/>
          <w:numId w:val="1"/>
        </w:numPr>
        <w:tabs>
          <w:tab w:val="left" w:pos="822"/>
        </w:tabs>
        <w:ind w:right="462" w:firstLine="0"/>
        <w:rPr>
          <w:sz w:val="24"/>
        </w:rPr>
      </w:pPr>
      <w:r>
        <w:rPr>
          <w:sz w:val="24"/>
        </w:rPr>
        <w:t>информационная продукция - предназначенная для оборота на территории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любых видах носителей, а также информация, распространяемая посредством зрелищных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:rsidR="0024600E" w:rsidRDefault="00114145">
      <w:pPr>
        <w:pStyle w:val="a4"/>
        <w:numPr>
          <w:ilvl w:val="0"/>
          <w:numId w:val="1"/>
        </w:numPr>
        <w:tabs>
          <w:tab w:val="left" w:pos="966"/>
        </w:tabs>
        <w:ind w:right="461" w:firstLine="0"/>
        <w:rPr>
          <w:sz w:val="24"/>
        </w:rPr>
      </w:pP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жанра,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 по возрастным категориям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 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 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5"/>
          <w:sz w:val="24"/>
        </w:rPr>
        <w:t xml:space="preserve"> </w:t>
      </w:r>
      <w:r>
        <w:rPr>
          <w:sz w:val="24"/>
        </w:rPr>
        <w:t>№436-ФЗ.</w:t>
      </w:r>
    </w:p>
    <w:p w:rsidR="0024600E" w:rsidRDefault="0024600E">
      <w:pPr>
        <w:pStyle w:val="a3"/>
        <w:spacing w:before="8"/>
        <w:ind w:left="0"/>
      </w:pPr>
    </w:p>
    <w:p w:rsidR="0024600E" w:rsidRDefault="00114145">
      <w:pPr>
        <w:pStyle w:val="2"/>
        <w:numPr>
          <w:ilvl w:val="0"/>
          <w:numId w:val="2"/>
        </w:numPr>
        <w:tabs>
          <w:tab w:val="left" w:pos="885"/>
        </w:tabs>
        <w:spacing w:line="237" w:lineRule="auto"/>
        <w:ind w:left="619" w:right="467" w:firstLine="0"/>
      </w:pPr>
      <w:bookmarkStart w:id="3" w:name="3._Процедуры_присвоения_и_размещения_зна"/>
      <w:bookmarkEnd w:id="3"/>
      <w:r>
        <w:t>Процедуры присвоения и размещения знака информационной продукции и (или)</w:t>
      </w:r>
      <w:r>
        <w:rPr>
          <w:spacing w:val="1"/>
        </w:rPr>
        <w:t xml:space="preserve"> </w:t>
      </w:r>
      <w:r>
        <w:t>текстового</w:t>
      </w:r>
      <w:r>
        <w:rPr>
          <w:spacing w:val="-5"/>
        </w:rPr>
        <w:t xml:space="preserve"> </w:t>
      </w:r>
      <w:r>
        <w:t>предупреждения</w:t>
      </w:r>
      <w:r>
        <w:rPr>
          <w:spacing w:val="-5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продукции,</w:t>
      </w:r>
      <w:r>
        <w:rPr>
          <w:spacing w:val="-3"/>
        </w:rPr>
        <w:t xml:space="preserve"> </w:t>
      </w:r>
      <w:r>
        <w:t>запрещенной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детей</w:t>
      </w:r>
    </w:p>
    <w:p w:rsidR="0024600E" w:rsidRDefault="0024600E">
      <w:pPr>
        <w:pStyle w:val="a3"/>
        <w:spacing w:before="3"/>
        <w:ind w:left="0"/>
        <w:rPr>
          <w:b/>
          <w:sz w:val="23"/>
        </w:rPr>
      </w:pPr>
    </w:p>
    <w:p w:rsidR="0024600E" w:rsidRDefault="00114145">
      <w:pPr>
        <w:pStyle w:val="a4"/>
        <w:numPr>
          <w:ilvl w:val="1"/>
          <w:numId w:val="2"/>
        </w:numPr>
        <w:tabs>
          <w:tab w:val="left" w:pos="1182"/>
        </w:tabs>
        <w:ind w:right="460" w:firstLine="0"/>
        <w:rPr>
          <w:sz w:val="24"/>
        </w:rPr>
      </w:pPr>
      <w:r>
        <w:rPr>
          <w:sz w:val="24"/>
        </w:rPr>
        <w:t>Обозначение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распространителем следующим образом:</w:t>
      </w:r>
    </w:p>
    <w:p w:rsidR="0024600E" w:rsidRDefault="00114145">
      <w:pPr>
        <w:pStyle w:val="a4"/>
        <w:numPr>
          <w:ilvl w:val="0"/>
          <w:numId w:val="1"/>
        </w:numPr>
        <w:tabs>
          <w:tab w:val="left" w:pos="875"/>
        </w:tabs>
        <w:spacing w:before="5" w:line="237" w:lineRule="auto"/>
        <w:ind w:right="464" w:firstLine="0"/>
        <w:rPr>
          <w:sz w:val="24"/>
        </w:rPr>
      </w:pPr>
      <w:r>
        <w:rPr>
          <w:sz w:val="24"/>
        </w:rPr>
        <w:t>применительно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2"/>
          <w:sz w:val="24"/>
        </w:rPr>
        <w:t xml:space="preserve"> </w:t>
      </w:r>
      <w:r>
        <w:rPr>
          <w:sz w:val="24"/>
        </w:rPr>
        <w:t>шести лет,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в виде</w:t>
      </w:r>
      <w:r>
        <w:rPr>
          <w:spacing w:val="-4"/>
          <w:sz w:val="24"/>
        </w:rPr>
        <w:t xml:space="preserve"> </w:t>
      </w:r>
      <w:r>
        <w:rPr>
          <w:sz w:val="24"/>
        </w:rPr>
        <w:t>цифры</w:t>
      </w:r>
      <w:r>
        <w:rPr>
          <w:spacing w:val="5"/>
          <w:sz w:val="24"/>
        </w:rPr>
        <w:t xml:space="preserve"> </w:t>
      </w:r>
      <w:r>
        <w:rPr>
          <w:sz w:val="24"/>
        </w:rPr>
        <w:t>«0»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знака</w:t>
      </w:r>
      <w:r>
        <w:rPr>
          <w:spacing w:val="6"/>
          <w:sz w:val="24"/>
        </w:rPr>
        <w:t xml:space="preserve"> </w:t>
      </w:r>
      <w:r>
        <w:rPr>
          <w:sz w:val="24"/>
        </w:rPr>
        <w:t>«плюс»;</w:t>
      </w:r>
    </w:p>
    <w:p w:rsidR="0024600E" w:rsidRDefault="00114145">
      <w:pPr>
        <w:pStyle w:val="a4"/>
        <w:numPr>
          <w:ilvl w:val="0"/>
          <w:numId w:val="1"/>
        </w:numPr>
        <w:tabs>
          <w:tab w:val="left" w:pos="803"/>
        </w:tabs>
        <w:ind w:right="478" w:firstLine="0"/>
        <w:rPr>
          <w:sz w:val="24"/>
        </w:rPr>
      </w:pPr>
      <w:r>
        <w:rPr>
          <w:sz w:val="24"/>
        </w:rPr>
        <w:t>применительно к категории информационной продукции для детей, достигших 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шести лет, — в виде цифры «6» и знака «плюс» и (или) текстового предупреждения в виде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3"/>
          <w:sz w:val="24"/>
        </w:rPr>
        <w:t xml:space="preserve"> </w:t>
      </w:r>
      <w:r>
        <w:rPr>
          <w:sz w:val="24"/>
        </w:rPr>
        <w:t>«для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старше</w:t>
      </w:r>
      <w:r>
        <w:rPr>
          <w:spacing w:val="-2"/>
          <w:sz w:val="24"/>
        </w:rPr>
        <w:t xml:space="preserve"> </w:t>
      </w:r>
      <w:r>
        <w:rPr>
          <w:sz w:val="24"/>
        </w:rPr>
        <w:t>шести</w:t>
      </w:r>
      <w:r>
        <w:rPr>
          <w:spacing w:val="2"/>
          <w:sz w:val="24"/>
        </w:rPr>
        <w:t xml:space="preserve"> </w:t>
      </w:r>
      <w:r>
        <w:rPr>
          <w:sz w:val="24"/>
        </w:rPr>
        <w:t>лет»;</w:t>
      </w:r>
    </w:p>
    <w:p w:rsidR="0024600E" w:rsidRDefault="00114145">
      <w:pPr>
        <w:pStyle w:val="a4"/>
        <w:numPr>
          <w:ilvl w:val="0"/>
          <w:numId w:val="1"/>
        </w:numPr>
        <w:tabs>
          <w:tab w:val="left" w:pos="803"/>
        </w:tabs>
        <w:ind w:right="469" w:firstLine="0"/>
        <w:rPr>
          <w:sz w:val="24"/>
        </w:rPr>
      </w:pPr>
      <w:r>
        <w:rPr>
          <w:sz w:val="24"/>
        </w:rPr>
        <w:t>применительно к категории информационной продукции для детей, достигших 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двенадцати лет, — в виде цифры «12» и знака «плюс» и (или) текстового 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2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«для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старше</w:t>
      </w:r>
      <w:r>
        <w:rPr>
          <w:spacing w:val="2"/>
          <w:sz w:val="24"/>
        </w:rPr>
        <w:t xml:space="preserve"> </w:t>
      </w:r>
      <w:r>
        <w:rPr>
          <w:sz w:val="24"/>
        </w:rPr>
        <w:t>12</w:t>
      </w:r>
      <w:r>
        <w:rPr>
          <w:spacing w:val="-3"/>
          <w:sz w:val="24"/>
        </w:rPr>
        <w:t xml:space="preserve"> </w:t>
      </w:r>
      <w:r>
        <w:rPr>
          <w:sz w:val="24"/>
        </w:rPr>
        <w:t>лет»;</w:t>
      </w:r>
    </w:p>
    <w:p w:rsidR="0024600E" w:rsidRDefault="00114145">
      <w:pPr>
        <w:pStyle w:val="a4"/>
        <w:numPr>
          <w:ilvl w:val="0"/>
          <w:numId w:val="1"/>
        </w:numPr>
        <w:tabs>
          <w:tab w:val="left" w:pos="803"/>
        </w:tabs>
        <w:ind w:right="468" w:firstLine="0"/>
        <w:rPr>
          <w:sz w:val="24"/>
        </w:rPr>
      </w:pPr>
      <w:r>
        <w:rPr>
          <w:sz w:val="24"/>
        </w:rPr>
        <w:t>применительно к категории информационной продукции для детей, достигших 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шестнадцати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цифры</w:t>
      </w:r>
      <w:r>
        <w:rPr>
          <w:spacing w:val="1"/>
          <w:sz w:val="24"/>
        </w:rPr>
        <w:t xml:space="preserve"> </w:t>
      </w:r>
      <w:r>
        <w:rPr>
          <w:sz w:val="24"/>
        </w:rPr>
        <w:t>«16»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знака</w:t>
      </w:r>
      <w:r>
        <w:rPr>
          <w:spacing w:val="1"/>
          <w:sz w:val="24"/>
        </w:rPr>
        <w:t xml:space="preserve"> </w:t>
      </w:r>
      <w:r>
        <w:rPr>
          <w:sz w:val="24"/>
        </w:rPr>
        <w:t>«плюс»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4"/>
          <w:sz w:val="24"/>
        </w:rPr>
        <w:t xml:space="preserve"> </w:t>
      </w:r>
      <w:r>
        <w:rPr>
          <w:sz w:val="24"/>
        </w:rPr>
        <w:t>«для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старше</w:t>
      </w:r>
      <w:r>
        <w:rPr>
          <w:spacing w:val="-4"/>
          <w:sz w:val="24"/>
        </w:rPr>
        <w:t xml:space="preserve"> </w:t>
      </w:r>
      <w:r>
        <w:rPr>
          <w:sz w:val="24"/>
        </w:rPr>
        <w:t>16</w:t>
      </w:r>
      <w:r>
        <w:rPr>
          <w:spacing w:val="-3"/>
          <w:sz w:val="24"/>
        </w:rPr>
        <w:t xml:space="preserve"> </w:t>
      </w:r>
      <w:r>
        <w:rPr>
          <w:sz w:val="24"/>
        </w:rPr>
        <w:t>лет»;</w:t>
      </w:r>
    </w:p>
    <w:p w:rsidR="0024600E" w:rsidRDefault="00114145">
      <w:pPr>
        <w:pStyle w:val="a4"/>
        <w:numPr>
          <w:ilvl w:val="0"/>
          <w:numId w:val="1"/>
        </w:numPr>
        <w:tabs>
          <w:tab w:val="left" w:pos="817"/>
        </w:tabs>
        <w:spacing w:before="7" w:line="235" w:lineRule="auto"/>
        <w:ind w:right="455" w:firstLine="0"/>
        <w:rPr>
          <w:sz w:val="24"/>
        </w:rPr>
      </w:pPr>
      <w:r>
        <w:rPr>
          <w:sz w:val="24"/>
        </w:rPr>
        <w:t>применительно к категории информационной продукции, запрещенной для детей, —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цифры</w:t>
      </w:r>
      <w:r>
        <w:rPr>
          <w:spacing w:val="1"/>
          <w:sz w:val="24"/>
        </w:rPr>
        <w:t xml:space="preserve"> </w:t>
      </w:r>
      <w:r>
        <w:rPr>
          <w:sz w:val="24"/>
        </w:rPr>
        <w:t>«18»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знака</w:t>
      </w:r>
      <w:r>
        <w:rPr>
          <w:spacing w:val="1"/>
          <w:sz w:val="24"/>
        </w:rPr>
        <w:t xml:space="preserve"> </w:t>
      </w:r>
      <w:r>
        <w:rPr>
          <w:sz w:val="24"/>
        </w:rPr>
        <w:t>«плюс»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3"/>
          <w:sz w:val="24"/>
        </w:rPr>
        <w:t xml:space="preserve"> </w:t>
      </w:r>
      <w:r>
        <w:rPr>
          <w:sz w:val="24"/>
        </w:rPr>
        <w:t>«запрещено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детей».</w:t>
      </w:r>
    </w:p>
    <w:p w:rsidR="0024600E" w:rsidRDefault="0024600E">
      <w:pPr>
        <w:spacing w:line="235" w:lineRule="auto"/>
        <w:jc w:val="both"/>
        <w:rPr>
          <w:sz w:val="24"/>
        </w:rPr>
        <w:sectPr w:rsidR="0024600E">
          <w:pgSz w:w="11910" w:h="16840"/>
          <w:pgMar w:top="1000" w:right="380" w:bottom="280" w:left="1080" w:header="720" w:footer="720" w:gutter="0"/>
          <w:cols w:space="720"/>
        </w:sectPr>
      </w:pPr>
    </w:p>
    <w:p w:rsidR="0024600E" w:rsidRDefault="00114145">
      <w:pPr>
        <w:pStyle w:val="a4"/>
        <w:numPr>
          <w:ilvl w:val="1"/>
          <w:numId w:val="2"/>
        </w:numPr>
        <w:tabs>
          <w:tab w:val="left" w:pos="1153"/>
        </w:tabs>
        <w:spacing w:before="62"/>
        <w:ind w:right="457" w:firstLine="0"/>
        <w:rPr>
          <w:sz w:val="24"/>
        </w:rPr>
      </w:pPr>
      <w:r>
        <w:rPr>
          <w:sz w:val="24"/>
        </w:rPr>
        <w:lastRenderedPageBreak/>
        <w:t>Производитель,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размещают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 среди детей перед началом демонстрации фильма при кино- и видео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обслуживании в порядке, установленном уполномоченным Правительством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федеральным органом исполнительной власти. Размер знака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пять</w:t>
      </w:r>
      <w:r>
        <w:rPr>
          <w:spacing w:val="2"/>
          <w:sz w:val="24"/>
        </w:rPr>
        <w:t xml:space="preserve"> </w:t>
      </w:r>
      <w:r>
        <w:rPr>
          <w:sz w:val="24"/>
        </w:rPr>
        <w:t>процентов площади</w:t>
      </w:r>
      <w:r>
        <w:rPr>
          <w:spacing w:val="-2"/>
          <w:sz w:val="24"/>
        </w:rPr>
        <w:t xml:space="preserve"> </w:t>
      </w:r>
      <w:r>
        <w:rPr>
          <w:sz w:val="24"/>
        </w:rPr>
        <w:t>экрана.</w:t>
      </w:r>
    </w:p>
    <w:p w:rsidR="0024600E" w:rsidRDefault="0024600E">
      <w:pPr>
        <w:pStyle w:val="a3"/>
        <w:spacing w:before="3"/>
        <w:ind w:left="0"/>
      </w:pPr>
    </w:p>
    <w:p w:rsidR="0024600E" w:rsidRDefault="00114145">
      <w:pPr>
        <w:pStyle w:val="a4"/>
        <w:numPr>
          <w:ilvl w:val="1"/>
          <w:numId w:val="2"/>
        </w:numPr>
        <w:tabs>
          <w:tab w:val="left" w:pos="1110"/>
        </w:tabs>
        <w:spacing w:before="1"/>
        <w:ind w:right="463" w:firstLine="0"/>
        <w:rPr>
          <w:sz w:val="24"/>
        </w:rPr>
      </w:pP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знака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пять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афиши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зрелищного мероприятия, объявления о кино- или </w:t>
      </w:r>
      <w:proofErr w:type="spellStart"/>
      <w:r>
        <w:rPr>
          <w:sz w:val="24"/>
        </w:rPr>
        <w:t>видеопоказе</w:t>
      </w:r>
      <w:proofErr w:type="spellEnd"/>
      <w:r>
        <w:rPr>
          <w:sz w:val="24"/>
        </w:rPr>
        <w:t>, а также входного билета,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мероприятия.</w:t>
      </w:r>
    </w:p>
    <w:p w:rsidR="0024600E" w:rsidRDefault="0024600E">
      <w:pPr>
        <w:pStyle w:val="a3"/>
        <w:spacing w:before="7"/>
        <w:ind w:left="0"/>
        <w:rPr>
          <w:sz w:val="23"/>
        </w:rPr>
      </w:pPr>
    </w:p>
    <w:p w:rsidR="0024600E" w:rsidRDefault="00114145">
      <w:pPr>
        <w:pStyle w:val="a4"/>
        <w:numPr>
          <w:ilvl w:val="1"/>
          <w:numId w:val="2"/>
        </w:numPr>
        <w:tabs>
          <w:tab w:val="left" w:pos="1086"/>
        </w:tabs>
        <w:ind w:right="455" w:firstLine="0"/>
        <w:rPr>
          <w:sz w:val="24"/>
        </w:rPr>
      </w:pPr>
      <w:r>
        <w:rPr>
          <w:sz w:val="24"/>
        </w:rPr>
        <w:t>Знак информационной продукции размещается в публикуемых программах теле- и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радиопередач,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равно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сетях.</w:t>
      </w:r>
    </w:p>
    <w:p w:rsidR="0024600E" w:rsidRDefault="0024600E">
      <w:pPr>
        <w:pStyle w:val="a3"/>
        <w:spacing w:before="3"/>
        <w:ind w:left="0"/>
      </w:pPr>
    </w:p>
    <w:p w:rsidR="0024600E" w:rsidRDefault="00114145">
      <w:pPr>
        <w:pStyle w:val="a4"/>
        <w:numPr>
          <w:ilvl w:val="1"/>
          <w:numId w:val="2"/>
        </w:numPr>
        <w:tabs>
          <w:tab w:val="left" w:pos="1173"/>
        </w:tabs>
        <w:ind w:right="460" w:firstLine="0"/>
        <w:rPr>
          <w:sz w:val="24"/>
        </w:rPr>
      </w:pPr>
      <w:r>
        <w:rPr>
          <w:sz w:val="24"/>
        </w:rPr>
        <w:t>Текстовое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июня</w:t>
      </w:r>
      <w:r>
        <w:rPr>
          <w:spacing w:val="1"/>
          <w:sz w:val="24"/>
        </w:rPr>
        <w:t xml:space="preserve"> </w:t>
      </w:r>
      <w:r>
        <w:rPr>
          <w:sz w:val="24"/>
        </w:rPr>
        <w:t>2005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53-ФЗ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Федерации», на государственных языках республик, находящихся в 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других языках народов Российской Федерации или 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языках.</w:t>
      </w:r>
    </w:p>
    <w:p w:rsidR="0024600E" w:rsidRDefault="0024600E">
      <w:pPr>
        <w:pStyle w:val="a3"/>
        <w:spacing w:before="8"/>
        <w:ind w:left="0"/>
      </w:pPr>
    </w:p>
    <w:p w:rsidR="0024600E" w:rsidRDefault="00114145">
      <w:pPr>
        <w:pStyle w:val="2"/>
        <w:numPr>
          <w:ilvl w:val="0"/>
          <w:numId w:val="2"/>
        </w:numPr>
        <w:tabs>
          <w:tab w:val="left" w:pos="918"/>
        </w:tabs>
        <w:ind w:left="619" w:right="477" w:firstLine="0"/>
      </w:pPr>
      <w:bookmarkStart w:id="4" w:name="4._Условия_присутствия_детей_на_публично"/>
      <w:bookmarkEnd w:id="4"/>
      <w:r>
        <w:t>Условия присутствия детей на публичном показе, при публичном исполнении,</w:t>
      </w:r>
      <w:r>
        <w:rPr>
          <w:spacing w:val="1"/>
        </w:rPr>
        <w:t xml:space="preserve"> </w:t>
      </w:r>
      <w:r>
        <w:t>демонстрации посредством зрелищного мероприятия информационной продукции,</w:t>
      </w:r>
      <w:r>
        <w:rPr>
          <w:spacing w:val="1"/>
        </w:rPr>
        <w:t xml:space="preserve"> </w:t>
      </w:r>
      <w:r>
        <w:t>запрещенной</w:t>
      </w:r>
      <w:r>
        <w:rPr>
          <w:spacing w:val="3"/>
        </w:rPr>
        <w:t xml:space="preserve"> </w:t>
      </w:r>
      <w:r>
        <w:t>для детей, в</w:t>
      </w:r>
      <w:r>
        <w:rPr>
          <w:spacing w:val="2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организации 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проведения.</w:t>
      </w:r>
    </w:p>
    <w:p w:rsidR="0024600E" w:rsidRDefault="0024600E">
      <w:pPr>
        <w:pStyle w:val="a3"/>
        <w:spacing w:before="2"/>
        <w:ind w:left="0"/>
        <w:rPr>
          <w:b/>
          <w:sz w:val="23"/>
        </w:rPr>
      </w:pPr>
    </w:p>
    <w:p w:rsidR="0024600E" w:rsidRDefault="00114145">
      <w:pPr>
        <w:pStyle w:val="a4"/>
        <w:numPr>
          <w:ilvl w:val="1"/>
          <w:numId w:val="2"/>
        </w:numPr>
        <w:tabs>
          <w:tab w:val="left" w:pos="1091"/>
        </w:tabs>
        <w:ind w:right="455" w:firstLine="0"/>
        <w:rPr>
          <w:sz w:val="24"/>
        </w:rPr>
      </w:pPr>
      <w:r>
        <w:rPr>
          <w:sz w:val="24"/>
        </w:rPr>
        <w:t>В случае необходимости присутствия детей на публичном показе, при публичном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зрелищного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продукции, запрещенной для детей, не менее чем за неделю организаторами 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 быть предоставлен план проведения мероприятия с поминутным регламентом 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2"/>
          <w:sz w:val="24"/>
        </w:rPr>
        <w:t xml:space="preserve"> </w:t>
      </w:r>
      <w:r>
        <w:rPr>
          <w:sz w:val="24"/>
        </w:rPr>
        <w:t>пункту</w:t>
      </w:r>
      <w:r>
        <w:rPr>
          <w:spacing w:val="-7"/>
          <w:sz w:val="24"/>
        </w:rPr>
        <w:t xml:space="preserve"> </w:t>
      </w:r>
      <w:r>
        <w:rPr>
          <w:sz w:val="24"/>
        </w:rPr>
        <w:t>плана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мероприятия.</w:t>
      </w:r>
    </w:p>
    <w:p w:rsidR="0024600E" w:rsidRDefault="0024600E">
      <w:pPr>
        <w:pStyle w:val="a3"/>
        <w:spacing w:before="1"/>
        <w:ind w:left="0"/>
      </w:pPr>
    </w:p>
    <w:p w:rsidR="0024600E" w:rsidRDefault="00114145">
      <w:pPr>
        <w:pStyle w:val="a4"/>
        <w:numPr>
          <w:ilvl w:val="1"/>
          <w:numId w:val="2"/>
        </w:numPr>
        <w:tabs>
          <w:tab w:val="left" w:pos="1144"/>
        </w:tabs>
        <w:ind w:right="463" w:firstLine="0"/>
        <w:rPr>
          <w:sz w:val="24"/>
        </w:rPr>
      </w:pPr>
      <w:r>
        <w:rPr>
          <w:sz w:val="24"/>
        </w:rPr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 организованный вывод детей за 10 минут до демонстрации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продукции, запрещенной для детей на расстоянии не менее чем сто метров от 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зрелищного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мероприятия.</w:t>
      </w:r>
    </w:p>
    <w:p w:rsidR="0024600E" w:rsidRDefault="0024600E">
      <w:pPr>
        <w:pStyle w:val="a3"/>
        <w:spacing w:before="9"/>
        <w:ind w:left="0"/>
        <w:rPr>
          <w:sz w:val="25"/>
        </w:rPr>
      </w:pPr>
    </w:p>
    <w:p w:rsidR="0024600E" w:rsidRDefault="00114145">
      <w:pPr>
        <w:pStyle w:val="2"/>
        <w:numPr>
          <w:ilvl w:val="0"/>
          <w:numId w:val="2"/>
        </w:numPr>
        <w:tabs>
          <w:tab w:val="left" w:pos="904"/>
        </w:tabs>
        <w:spacing w:line="230" w:lineRule="auto"/>
        <w:ind w:left="619" w:right="467" w:firstLine="0"/>
        <w:rPr>
          <w:b w:val="0"/>
        </w:rPr>
      </w:pPr>
      <w:bookmarkStart w:id="5" w:name="5._Технические_и_программно-аппаратные_с"/>
      <w:bookmarkEnd w:id="5"/>
      <w:r>
        <w:t>Технические и программно-аппаратные средства защиты детей от 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4"/>
        </w:rPr>
        <w:t xml:space="preserve"> </w:t>
      </w:r>
      <w:r>
        <w:t>вред их</w:t>
      </w:r>
      <w:r>
        <w:rPr>
          <w:spacing w:val="-2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 развитию</w:t>
      </w:r>
      <w:r>
        <w:rPr>
          <w:b w:val="0"/>
        </w:rPr>
        <w:t>.</w:t>
      </w:r>
    </w:p>
    <w:p w:rsidR="0024600E" w:rsidRDefault="0024600E">
      <w:pPr>
        <w:pStyle w:val="a3"/>
        <w:spacing w:before="7"/>
        <w:ind w:left="0"/>
      </w:pPr>
    </w:p>
    <w:p w:rsidR="0024600E" w:rsidRDefault="00114145">
      <w:pPr>
        <w:pStyle w:val="a4"/>
        <w:numPr>
          <w:ilvl w:val="1"/>
          <w:numId w:val="2"/>
        </w:numPr>
        <w:tabs>
          <w:tab w:val="left" w:pos="1077"/>
        </w:tabs>
        <w:ind w:right="453" w:firstLine="0"/>
        <w:rPr>
          <w:sz w:val="24"/>
        </w:rPr>
      </w:pPr>
      <w:r>
        <w:rPr>
          <w:sz w:val="24"/>
        </w:rPr>
        <w:t>К техническим и программно-аппаратным средствам защиты детей от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причиняющей вред их здоровью и (или) развитию, применяемым при 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"Интернет",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следующие:</w:t>
      </w:r>
    </w:p>
    <w:p w:rsidR="0024600E" w:rsidRDefault="00114145">
      <w:pPr>
        <w:pStyle w:val="a4"/>
        <w:numPr>
          <w:ilvl w:val="0"/>
          <w:numId w:val="1"/>
        </w:numPr>
        <w:tabs>
          <w:tab w:val="left" w:pos="793"/>
        </w:tabs>
        <w:spacing w:before="2" w:line="293" w:lineRule="exact"/>
        <w:ind w:left="792"/>
        <w:jc w:val="left"/>
        <w:rPr>
          <w:sz w:val="24"/>
        </w:rPr>
      </w:pPr>
      <w:r>
        <w:rPr>
          <w:sz w:val="24"/>
        </w:rPr>
        <w:t>средства</w:t>
      </w:r>
      <w:r>
        <w:rPr>
          <w:spacing w:val="-9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"Интернет";</w:t>
      </w:r>
    </w:p>
    <w:p w:rsidR="0024600E" w:rsidRDefault="00114145">
      <w:pPr>
        <w:pStyle w:val="a4"/>
        <w:numPr>
          <w:ilvl w:val="0"/>
          <w:numId w:val="1"/>
        </w:numPr>
        <w:tabs>
          <w:tab w:val="left" w:pos="793"/>
        </w:tabs>
        <w:spacing w:line="293" w:lineRule="exact"/>
        <w:ind w:left="792"/>
        <w:jc w:val="left"/>
        <w:rPr>
          <w:sz w:val="24"/>
        </w:rPr>
      </w:pP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"Интернет"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третьих</w:t>
      </w:r>
      <w:r>
        <w:rPr>
          <w:spacing w:val="-5"/>
          <w:sz w:val="24"/>
        </w:rPr>
        <w:t xml:space="preserve"> </w:t>
      </w:r>
      <w:r>
        <w:rPr>
          <w:sz w:val="24"/>
        </w:rPr>
        <w:t>лиц;</w:t>
      </w:r>
    </w:p>
    <w:p w:rsidR="0024600E" w:rsidRDefault="00114145">
      <w:pPr>
        <w:pStyle w:val="a4"/>
        <w:numPr>
          <w:ilvl w:val="0"/>
          <w:numId w:val="1"/>
        </w:numPr>
        <w:tabs>
          <w:tab w:val="left" w:pos="904"/>
        </w:tabs>
        <w:spacing w:before="2" w:line="237" w:lineRule="auto"/>
        <w:ind w:right="459" w:firstLine="0"/>
        <w:jc w:val="left"/>
        <w:rPr>
          <w:sz w:val="24"/>
        </w:rPr>
      </w:pPr>
      <w:r>
        <w:rPr>
          <w:sz w:val="24"/>
        </w:rPr>
        <w:t>средства</w:t>
      </w:r>
      <w:r>
        <w:rPr>
          <w:spacing w:val="49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5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запрещенной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51"/>
          <w:sz w:val="24"/>
        </w:rPr>
        <w:t xml:space="preserve"> </w:t>
      </w:r>
      <w:r>
        <w:rPr>
          <w:sz w:val="24"/>
        </w:rPr>
        <w:t>среди</w:t>
      </w:r>
      <w:r>
        <w:rPr>
          <w:spacing w:val="5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6"/>
          <w:sz w:val="24"/>
        </w:rPr>
        <w:t xml:space="preserve"> </w:t>
      </w:r>
      <w:r>
        <w:rPr>
          <w:sz w:val="24"/>
        </w:rPr>
        <w:t>размещенной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сайтах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сети</w:t>
      </w:r>
      <w:r>
        <w:rPr>
          <w:spacing w:val="4"/>
          <w:sz w:val="24"/>
        </w:rPr>
        <w:t xml:space="preserve"> </w:t>
      </w:r>
      <w:r>
        <w:rPr>
          <w:sz w:val="24"/>
        </w:rPr>
        <w:t>"Интернет".</w:t>
      </w:r>
    </w:p>
    <w:p w:rsidR="0024600E" w:rsidRDefault="0024600E">
      <w:pPr>
        <w:spacing w:line="237" w:lineRule="auto"/>
        <w:rPr>
          <w:sz w:val="24"/>
        </w:rPr>
        <w:sectPr w:rsidR="0024600E">
          <w:pgSz w:w="11910" w:h="16840"/>
          <w:pgMar w:top="1020" w:right="380" w:bottom="280" w:left="1080" w:header="720" w:footer="720" w:gutter="0"/>
          <w:cols w:space="720"/>
        </w:sectPr>
      </w:pPr>
    </w:p>
    <w:p w:rsidR="0024600E" w:rsidRDefault="00114145">
      <w:pPr>
        <w:pStyle w:val="2"/>
        <w:numPr>
          <w:ilvl w:val="0"/>
          <w:numId w:val="2"/>
        </w:numPr>
        <w:tabs>
          <w:tab w:val="left" w:pos="870"/>
        </w:tabs>
        <w:spacing w:before="77" w:line="235" w:lineRule="auto"/>
        <w:ind w:left="619" w:right="470" w:firstLine="0"/>
        <w:rPr>
          <w:b w:val="0"/>
        </w:rPr>
      </w:pPr>
      <w:bookmarkStart w:id="6" w:name="6._Дополнительные_требования_к_обороту_и"/>
      <w:bookmarkEnd w:id="6"/>
      <w:r>
        <w:lastRenderedPageBreak/>
        <w:t>Дополнительные требования к обороту информационной продукции, запрещенной</w:t>
      </w:r>
      <w:r>
        <w:rPr>
          <w:spacing w:val="-57"/>
        </w:rPr>
        <w:t xml:space="preserve"> </w:t>
      </w:r>
      <w:r>
        <w:t>для детей, и ее фрагментов, распространяемых посредством эфирного и кабельного,</w:t>
      </w:r>
      <w:r>
        <w:rPr>
          <w:spacing w:val="1"/>
        </w:rPr>
        <w:t xml:space="preserve"> </w:t>
      </w:r>
      <w:r>
        <w:t>теле- и радиовещания, сети «Интернет» и сетей подвижной радиотелефонной связи, в</w:t>
      </w:r>
      <w:r>
        <w:rPr>
          <w:spacing w:val="-57"/>
        </w:rPr>
        <w:t xml:space="preserve"> </w:t>
      </w:r>
      <w:r>
        <w:t>местах</w:t>
      </w:r>
      <w:r>
        <w:rPr>
          <w:spacing w:val="-3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b w:val="0"/>
        </w:rPr>
        <w:t>.</w:t>
      </w:r>
    </w:p>
    <w:p w:rsidR="0024600E" w:rsidRDefault="0024600E">
      <w:pPr>
        <w:pStyle w:val="a3"/>
        <w:spacing w:before="8"/>
        <w:ind w:left="0"/>
      </w:pPr>
    </w:p>
    <w:p w:rsidR="0024600E" w:rsidRDefault="00114145">
      <w:pPr>
        <w:pStyle w:val="a4"/>
        <w:numPr>
          <w:ilvl w:val="1"/>
          <w:numId w:val="2"/>
        </w:numPr>
        <w:tabs>
          <w:tab w:val="left" w:pos="1048"/>
        </w:tabs>
        <w:spacing w:line="237" w:lineRule="auto"/>
        <w:ind w:right="470" w:firstLine="0"/>
        <w:rPr>
          <w:sz w:val="24"/>
        </w:rPr>
      </w:pPr>
      <w:r>
        <w:rPr>
          <w:sz w:val="24"/>
        </w:rPr>
        <w:t>Информационная продукция, причиняющая вред здоровью и (или) развитию детей, не</w:t>
      </w:r>
      <w:r>
        <w:rPr>
          <w:spacing w:val="-57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3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теле-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радиовещания.</w:t>
      </w:r>
    </w:p>
    <w:p w:rsidR="0024600E" w:rsidRDefault="0024600E">
      <w:pPr>
        <w:pStyle w:val="a3"/>
        <w:spacing w:before="1"/>
        <w:ind w:left="0"/>
      </w:pPr>
    </w:p>
    <w:p w:rsidR="0024600E" w:rsidRDefault="00114145">
      <w:pPr>
        <w:pStyle w:val="a4"/>
        <w:numPr>
          <w:ilvl w:val="1"/>
          <w:numId w:val="2"/>
        </w:numPr>
        <w:tabs>
          <w:tab w:val="left" w:pos="1062"/>
        </w:tabs>
        <w:ind w:right="460" w:firstLine="0"/>
        <w:rPr>
          <w:sz w:val="24"/>
        </w:rPr>
      </w:pPr>
      <w:r>
        <w:rPr>
          <w:sz w:val="24"/>
        </w:rPr>
        <w:t>Распространение посредством телевизионного вещания информационной продукции,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содержащей информацию, запрещенную для детей, сопровождается демонстрацией знака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углу</w:t>
      </w:r>
      <w:r>
        <w:rPr>
          <w:spacing w:val="1"/>
          <w:sz w:val="24"/>
        </w:rPr>
        <w:t xml:space="preserve"> </w:t>
      </w:r>
      <w:r>
        <w:rPr>
          <w:sz w:val="24"/>
        </w:rPr>
        <w:t>кадра,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телепрограммы,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телепередачи,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возобновлении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трансляции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прерывания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3"/>
          <w:sz w:val="24"/>
        </w:rPr>
        <w:t xml:space="preserve"> </w:t>
      </w:r>
      <w:r>
        <w:rPr>
          <w:sz w:val="24"/>
        </w:rPr>
        <w:t>иной информацией).</w:t>
      </w:r>
    </w:p>
    <w:p w:rsidR="0024600E" w:rsidRDefault="00114145">
      <w:pPr>
        <w:pStyle w:val="a4"/>
        <w:numPr>
          <w:ilvl w:val="1"/>
          <w:numId w:val="2"/>
        </w:numPr>
        <w:tabs>
          <w:tab w:val="left" w:pos="1283"/>
        </w:tabs>
        <w:ind w:right="461" w:firstLine="0"/>
        <w:rPr>
          <w:sz w:val="24"/>
        </w:rPr>
      </w:pP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радиовещания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радиопередач,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эфире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ограничении распространения такой информационной продукции среди детей в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радиопередач.</w:t>
      </w:r>
    </w:p>
    <w:p w:rsidR="0024600E" w:rsidRDefault="0024600E">
      <w:pPr>
        <w:pStyle w:val="a3"/>
        <w:spacing w:before="3"/>
        <w:ind w:left="0"/>
      </w:pPr>
    </w:p>
    <w:p w:rsidR="0024600E" w:rsidRDefault="00114145">
      <w:pPr>
        <w:pStyle w:val="a4"/>
        <w:numPr>
          <w:ilvl w:val="1"/>
          <w:numId w:val="2"/>
        </w:numPr>
        <w:tabs>
          <w:tab w:val="left" w:pos="1096"/>
        </w:tabs>
        <w:spacing w:before="1"/>
        <w:ind w:right="459" w:firstLine="0"/>
        <w:rPr>
          <w:sz w:val="24"/>
        </w:rPr>
      </w:pPr>
      <w:r>
        <w:rPr>
          <w:sz w:val="24"/>
        </w:rPr>
        <w:t>При размещении анонсов или сообщений о распространении посредством теле- и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радиовещания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причиняющую</w:t>
      </w:r>
      <w:r>
        <w:rPr>
          <w:spacing w:val="1"/>
          <w:sz w:val="24"/>
        </w:rPr>
        <w:t xml:space="preserve"> </w:t>
      </w:r>
      <w:r>
        <w:rPr>
          <w:sz w:val="24"/>
        </w:rPr>
        <w:t>вред здоровью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24600E" w:rsidRDefault="0024600E">
      <w:pPr>
        <w:pStyle w:val="a3"/>
        <w:spacing w:before="9"/>
        <w:ind w:left="0"/>
        <w:rPr>
          <w:sz w:val="23"/>
        </w:rPr>
      </w:pPr>
    </w:p>
    <w:p w:rsidR="0024600E" w:rsidRDefault="00114145">
      <w:pPr>
        <w:pStyle w:val="a4"/>
        <w:numPr>
          <w:ilvl w:val="1"/>
          <w:numId w:val="2"/>
        </w:numPr>
        <w:tabs>
          <w:tab w:val="left" w:pos="1288"/>
        </w:tabs>
        <w:ind w:right="455" w:firstLine="0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телекоммуникационных сетей,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сети «Интернет», в местах, доступных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предоставляется лицом, организующим доступ к сети</w:t>
      </w:r>
      <w:r>
        <w:rPr>
          <w:spacing w:val="60"/>
          <w:sz w:val="24"/>
        </w:rPr>
        <w:t xml:space="preserve"> </w:t>
      </w:r>
      <w:r>
        <w:rPr>
          <w:sz w:val="24"/>
        </w:rPr>
        <w:t>«Интернет» в таких 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 об оказании услуг связи, заключенных в письменной форме), другим лицам при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программно-аппаратных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 детей от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причиняющей вред 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развитию.</w:t>
      </w:r>
    </w:p>
    <w:p w:rsidR="0024600E" w:rsidRDefault="0024600E">
      <w:pPr>
        <w:pStyle w:val="a3"/>
        <w:spacing w:before="3"/>
        <w:ind w:left="0"/>
      </w:pPr>
    </w:p>
    <w:p w:rsidR="0024600E" w:rsidRDefault="00114145">
      <w:pPr>
        <w:pStyle w:val="a4"/>
        <w:numPr>
          <w:ilvl w:val="1"/>
          <w:numId w:val="2"/>
        </w:numPr>
        <w:tabs>
          <w:tab w:val="left" w:pos="1249"/>
        </w:tabs>
        <w:ind w:right="461" w:firstLine="0"/>
        <w:rPr>
          <w:sz w:val="24"/>
        </w:rPr>
      </w:pP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сто</w:t>
      </w:r>
      <w:r>
        <w:rPr>
          <w:spacing w:val="3"/>
          <w:sz w:val="24"/>
        </w:rPr>
        <w:t xml:space="preserve"> </w:t>
      </w:r>
      <w:r>
        <w:rPr>
          <w:sz w:val="24"/>
        </w:rPr>
        <w:t>метров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3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организаций.</w:t>
      </w:r>
    </w:p>
    <w:p w:rsidR="0024600E" w:rsidRDefault="0024600E">
      <w:pPr>
        <w:pStyle w:val="a3"/>
        <w:spacing w:before="10"/>
        <w:ind w:left="0"/>
      </w:pPr>
    </w:p>
    <w:p w:rsidR="0024600E" w:rsidRDefault="00114145">
      <w:pPr>
        <w:pStyle w:val="2"/>
        <w:numPr>
          <w:ilvl w:val="0"/>
          <w:numId w:val="2"/>
        </w:numPr>
        <w:tabs>
          <w:tab w:val="left" w:pos="918"/>
        </w:tabs>
        <w:spacing w:before="1"/>
        <w:ind w:left="619" w:right="469" w:firstLine="0"/>
      </w:pPr>
      <w:bookmarkStart w:id="7" w:name="7._Меры_защиты_детей_от_информации,_прич"/>
      <w:bookmarkEnd w:id="7"/>
      <w:r>
        <w:t>Меры защиты 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 причиняющей</w:t>
      </w:r>
      <w:r>
        <w:rPr>
          <w:spacing w:val="1"/>
        </w:rPr>
        <w:t xml:space="preserve"> </w:t>
      </w:r>
      <w:r>
        <w:t>вред их здоровью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осведомленности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находящихся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-3"/>
        </w:rPr>
        <w:t xml:space="preserve"> </w:t>
      </w:r>
      <w:r>
        <w:t>оборота</w:t>
      </w:r>
      <w:r>
        <w:rPr>
          <w:spacing w:val="-2"/>
        </w:rPr>
        <w:t xml:space="preserve"> </w:t>
      </w:r>
      <w:r>
        <w:t>продукции,</w:t>
      </w:r>
      <w:r>
        <w:rPr>
          <w:spacing w:val="3"/>
        </w:rPr>
        <w:t xml:space="preserve"> </w:t>
      </w:r>
      <w:r>
        <w:t>запрещенной</w:t>
      </w:r>
      <w:r>
        <w:rPr>
          <w:spacing w:val="2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детей.</w:t>
      </w:r>
    </w:p>
    <w:p w:rsidR="0024600E" w:rsidRDefault="0024600E">
      <w:pPr>
        <w:pStyle w:val="a3"/>
        <w:spacing w:before="2"/>
        <w:ind w:left="0"/>
        <w:rPr>
          <w:b/>
          <w:sz w:val="23"/>
        </w:rPr>
      </w:pPr>
    </w:p>
    <w:p w:rsidR="0024600E" w:rsidRDefault="00114145">
      <w:pPr>
        <w:pStyle w:val="a4"/>
        <w:numPr>
          <w:ilvl w:val="1"/>
          <w:numId w:val="2"/>
        </w:numPr>
        <w:tabs>
          <w:tab w:val="left" w:pos="1043"/>
        </w:tabs>
        <w:ind w:left="1042" w:hanging="424"/>
        <w:rPr>
          <w:sz w:val="24"/>
        </w:rPr>
      </w:pPr>
      <w:r>
        <w:rPr>
          <w:sz w:val="24"/>
        </w:rPr>
        <w:t>Издание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актов;</w:t>
      </w:r>
    </w:p>
    <w:p w:rsidR="0024600E" w:rsidRDefault="0024600E">
      <w:pPr>
        <w:pStyle w:val="a3"/>
        <w:ind w:left="0"/>
      </w:pPr>
    </w:p>
    <w:p w:rsidR="0024600E" w:rsidRPr="00114145" w:rsidRDefault="00114145" w:rsidP="00114145">
      <w:pPr>
        <w:pStyle w:val="a4"/>
        <w:numPr>
          <w:ilvl w:val="1"/>
          <w:numId w:val="3"/>
        </w:numPr>
        <w:tabs>
          <w:tab w:val="left" w:pos="1139"/>
        </w:tabs>
        <w:ind w:right="449"/>
        <w:rPr>
          <w:sz w:val="24"/>
        </w:rPr>
      </w:pPr>
      <w:r>
        <w:rPr>
          <w:sz w:val="24"/>
        </w:rPr>
        <w:t>Ознакомление работников, в трудовые обязанности которых входит организация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4"/>
          <w:sz w:val="24"/>
        </w:rPr>
        <w:t xml:space="preserve"> </w:t>
      </w:r>
      <w:r>
        <w:rPr>
          <w:sz w:val="24"/>
        </w:rPr>
        <w:t>запрещенной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 о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причиняющей вред их здоровью и (или) развитию, с локальными актами, изданными в</w:t>
      </w:r>
      <w:r>
        <w:rPr>
          <w:spacing w:val="1"/>
          <w:sz w:val="24"/>
        </w:rPr>
        <w:t xml:space="preserve"> </w:t>
      </w:r>
      <w:r>
        <w:rPr>
          <w:sz w:val="24"/>
        </w:rPr>
        <w:t>МОУ «Маловосновская школа»;</w:t>
      </w:r>
    </w:p>
    <w:p w:rsidR="0024600E" w:rsidRDefault="0024600E">
      <w:pPr>
        <w:pStyle w:val="a3"/>
        <w:spacing w:before="3"/>
        <w:ind w:left="0"/>
      </w:pPr>
    </w:p>
    <w:p w:rsidR="0024600E" w:rsidRDefault="00114145" w:rsidP="00114145">
      <w:pPr>
        <w:pStyle w:val="a4"/>
        <w:numPr>
          <w:ilvl w:val="1"/>
          <w:numId w:val="3"/>
        </w:numPr>
        <w:tabs>
          <w:tab w:val="left" w:pos="1173"/>
        </w:tabs>
        <w:spacing w:line="237" w:lineRule="auto"/>
        <w:ind w:right="500" w:firstLine="0"/>
        <w:rPr>
          <w:sz w:val="24"/>
        </w:rPr>
      </w:pPr>
      <w:r>
        <w:rPr>
          <w:sz w:val="24"/>
        </w:rPr>
        <w:t>Назначение работника, ответственного за применение мер защиты детей от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причиняющей</w:t>
      </w:r>
      <w:r>
        <w:rPr>
          <w:spacing w:val="-4"/>
          <w:sz w:val="24"/>
        </w:rPr>
        <w:t xml:space="preserve"> </w:t>
      </w:r>
      <w:r>
        <w:rPr>
          <w:sz w:val="24"/>
        </w:rPr>
        <w:t>вред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специфику</w:t>
      </w:r>
    </w:p>
    <w:p w:rsidR="0024600E" w:rsidRDefault="0024600E">
      <w:pPr>
        <w:spacing w:line="237" w:lineRule="auto"/>
        <w:jc w:val="both"/>
        <w:rPr>
          <w:sz w:val="24"/>
        </w:rPr>
        <w:sectPr w:rsidR="0024600E">
          <w:pgSz w:w="11910" w:h="16840"/>
          <w:pgMar w:top="1020" w:right="380" w:bottom="280" w:left="1080" w:header="720" w:footer="720" w:gutter="0"/>
          <w:cols w:space="720"/>
        </w:sectPr>
      </w:pPr>
    </w:p>
    <w:p w:rsidR="0024600E" w:rsidRDefault="00114145">
      <w:pPr>
        <w:pStyle w:val="a3"/>
        <w:spacing w:before="65" w:line="237" w:lineRule="auto"/>
      </w:pPr>
      <w:r>
        <w:lastRenderedPageBreak/>
        <w:t>оборота</w:t>
      </w:r>
      <w:r>
        <w:rPr>
          <w:spacing w:val="26"/>
        </w:rPr>
        <w:t xml:space="preserve"> </w:t>
      </w:r>
      <w:r>
        <w:t>информационной</w:t>
      </w:r>
      <w:r>
        <w:rPr>
          <w:spacing w:val="24"/>
        </w:rPr>
        <w:t xml:space="preserve"> </w:t>
      </w:r>
      <w:r>
        <w:t>продукции,</w:t>
      </w:r>
      <w:r>
        <w:rPr>
          <w:spacing w:val="29"/>
        </w:rPr>
        <w:t xml:space="preserve"> </w:t>
      </w:r>
      <w:r>
        <w:t>запрещенной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детей,</w:t>
      </w:r>
      <w:r>
        <w:rPr>
          <w:spacing w:val="3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проверку</w:t>
      </w:r>
      <w:r>
        <w:rPr>
          <w:spacing w:val="18"/>
        </w:rPr>
        <w:t xml:space="preserve"> </w:t>
      </w:r>
      <w:r>
        <w:t>порядка</w:t>
      </w:r>
      <w:r>
        <w:rPr>
          <w:spacing w:val="2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применения;</w:t>
      </w:r>
    </w:p>
    <w:p w:rsidR="0024600E" w:rsidRDefault="0024600E">
      <w:pPr>
        <w:pStyle w:val="a3"/>
        <w:ind w:left="0"/>
      </w:pPr>
    </w:p>
    <w:p w:rsidR="00114145" w:rsidRPr="00114145" w:rsidRDefault="00114145" w:rsidP="00114145">
      <w:pPr>
        <w:pStyle w:val="a4"/>
        <w:numPr>
          <w:ilvl w:val="1"/>
          <w:numId w:val="3"/>
        </w:numPr>
        <w:rPr>
          <w:sz w:val="24"/>
        </w:rPr>
      </w:pPr>
      <w:r w:rsidRPr="00114145">
        <w:rPr>
          <w:sz w:val="24"/>
        </w:rPr>
        <w:t>Осуществление внутреннего контроля за соблюдением законодательства Российской</w:t>
      </w:r>
      <w:r w:rsidRPr="00114145">
        <w:rPr>
          <w:spacing w:val="1"/>
          <w:sz w:val="24"/>
        </w:rPr>
        <w:t xml:space="preserve"> </w:t>
      </w:r>
      <w:r w:rsidRPr="00114145">
        <w:rPr>
          <w:sz w:val="24"/>
        </w:rPr>
        <w:t>Федерации</w:t>
      </w:r>
      <w:r w:rsidRPr="00114145">
        <w:rPr>
          <w:spacing w:val="-2"/>
          <w:sz w:val="24"/>
        </w:rPr>
        <w:t xml:space="preserve"> </w:t>
      </w:r>
      <w:r w:rsidRPr="00114145">
        <w:rPr>
          <w:sz w:val="24"/>
        </w:rPr>
        <w:t>о</w:t>
      </w:r>
      <w:r w:rsidRPr="00114145">
        <w:rPr>
          <w:spacing w:val="5"/>
          <w:sz w:val="24"/>
        </w:rPr>
        <w:t xml:space="preserve"> </w:t>
      </w:r>
      <w:r w:rsidRPr="00114145">
        <w:rPr>
          <w:sz w:val="24"/>
        </w:rPr>
        <w:t>защите детей</w:t>
      </w:r>
      <w:r w:rsidRPr="00114145">
        <w:rPr>
          <w:spacing w:val="-2"/>
          <w:sz w:val="24"/>
        </w:rPr>
        <w:t xml:space="preserve"> </w:t>
      </w:r>
      <w:r w:rsidRPr="00114145">
        <w:rPr>
          <w:sz w:val="24"/>
        </w:rPr>
        <w:t>от</w:t>
      </w:r>
      <w:r w:rsidRPr="00114145">
        <w:rPr>
          <w:spacing w:val="1"/>
          <w:sz w:val="24"/>
        </w:rPr>
        <w:t xml:space="preserve"> </w:t>
      </w:r>
      <w:r w:rsidRPr="00114145">
        <w:rPr>
          <w:sz w:val="24"/>
        </w:rPr>
        <w:t>информации,</w:t>
      </w:r>
      <w:r w:rsidRPr="00114145">
        <w:rPr>
          <w:spacing w:val="4"/>
          <w:sz w:val="24"/>
        </w:rPr>
        <w:t xml:space="preserve"> </w:t>
      </w:r>
      <w:r w:rsidRPr="00114145">
        <w:rPr>
          <w:sz w:val="24"/>
        </w:rPr>
        <w:t>причиняющей</w:t>
      </w:r>
      <w:r w:rsidRPr="00114145">
        <w:rPr>
          <w:spacing w:val="3"/>
          <w:sz w:val="24"/>
        </w:rPr>
        <w:t xml:space="preserve"> </w:t>
      </w:r>
      <w:r w:rsidRPr="00114145">
        <w:rPr>
          <w:sz w:val="24"/>
        </w:rPr>
        <w:t>вред</w:t>
      </w:r>
      <w:r w:rsidRPr="00114145">
        <w:rPr>
          <w:spacing w:val="-1"/>
          <w:sz w:val="24"/>
        </w:rPr>
        <w:t xml:space="preserve"> </w:t>
      </w:r>
      <w:r w:rsidRPr="00114145">
        <w:rPr>
          <w:sz w:val="24"/>
        </w:rPr>
        <w:t>их</w:t>
      </w:r>
      <w:r w:rsidRPr="00114145">
        <w:rPr>
          <w:spacing w:val="-5"/>
          <w:sz w:val="24"/>
        </w:rPr>
        <w:t xml:space="preserve"> </w:t>
      </w:r>
      <w:r w:rsidRPr="00114145">
        <w:rPr>
          <w:sz w:val="24"/>
        </w:rPr>
        <w:t>здоровью и</w:t>
      </w:r>
      <w:r w:rsidRPr="00114145">
        <w:rPr>
          <w:spacing w:val="-3"/>
          <w:sz w:val="24"/>
        </w:rPr>
        <w:t xml:space="preserve"> </w:t>
      </w:r>
      <w:r w:rsidRPr="00114145">
        <w:rPr>
          <w:sz w:val="24"/>
        </w:rPr>
        <w:t>(или)</w:t>
      </w:r>
      <w:r w:rsidRPr="00114145">
        <w:rPr>
          <w:spacing w:val="1"/>
          <w:sz w:val="24"/>
        </w:rPr>
        <w:t xml:space="preserve"> </w:t>
      </w:r>
      <w:r w:rsidRPr="00114145">
        <w:rPr>
          <w:sz w:val="24"/>
        </w:rPr>
        <w:t>развитию,</w:t>
      </w:r>
      <w:r w:rsidRPr="00114145">
        <w:rPr>
          <w:spacing w:val="-5"/>
          <w:sz w:val="24"/>
        </w:rPr>
        <w:t xml:space="preserve"> </w:t>
      </w:r>
      <w:r w:rsidRPr="00114145">
        <w:rPr>
          <w:sz w:val="24"/>
        </w:rPr>
        <w:t>соответствием</w:t>
      </w:r>
      <w:r w:rsidRPr="00114145">
        <w:rPr>
          <w:spacing w:val="-4"/>
          <w:sz w:val="24"/>
        </w:rPr>
        <w:t xml:space="preserve"> </w:t>
      </w:r>
      <w:r w:rsidRPr="00114145">
        <w:rPr>
          <w:sz w:val="24"/>
        </w:rPr>
        <w:t>применяемых</w:t>
      </w:r>
      <w:r w:rsidRPr="00114145">
        <w:rPr>
          <w:spacing w:val="-6"/>
          <w:sz w:val="24"/>
        </w:rPr>
        <w:t xml:space="preserve"> </w:t>
      </w:r>
      <w:r w:rsidRPr="00114145">
        <w:rPr>
          <w:sz w:val="24"/>
        </w:rPr>
        <w:t>мер</w:t>
      </w:r>
      <w:r w:rsidRPr="00114145">
        <w:rPr>
          <w:spacing w:val="-2"/>
          <w:sz w:val="24"/>
        </w:rPr>
        <w:t xml:space="preserve"> </w:t>
      </w:r>
      <w:r w:rsidRPr="00114145">
        <w:rPr>
          <w:sz w:val="24"/>
        </w:rPr>
        <w:t>защиты</w:t>
      </w:r>
      <w:r w:rsidRPr="00114145">
        <w:rPr>
          <w:spacing w:val="-3"/>
          <w:sz w:val="24"/>
        </w:rPr>
        <w:t xml:space="preserve"> </w:t>
      </w:r>
      <w:r w:rsidRPr="00114145">
        <w:rPr>
          <w:sz w:val="24"/>
        </w:rPr>
        <w:t>детей</w:t>
      </w:r>
      <w:r w:rsidRPr="00114145">
        <w:rPr>
          <w:spacing w:val="-5"/>
          <w:sz w:val="24"/>
        </w:rPr>
        <w:t xml:space="preserve"> </w:t>
      </w:r>
      <w:r w:rsidRPr="00114145">
        <w:rPr>
          <w:sz w:val="24"/>
        </w:rPr>
        <w:t>от</w:t>
      </w:r>
      <w:r w:rsidRPr="00114145">
        <w:rPr>
          <w:spacing w:val="-5"/>
          <w:sz w:val="24"/>
        </w:rPr>
        <w:t xml:space="preserve"> </w:t>
      </w:r>
      <w:r w:rsidRPr="00114145">
        <w:rPr>
          <w:sz w:val="24"/>
        </w:rPr>
        <w:t>информации,</w:t>
      </w:r>
      <w:r w:rsidRPr="00114145">
        <w:rPr>
          <w:spacing w:val="-5"/>
          <w:sz w:val="24"/>
        </w:rPr>
        <w:t xml:space="preserve"> </w:t>
      </w:r>
      <w:r w:rsidRPr="00114145">
        <w:rPr>
          <w:sz w:val="24"/>
        </w:rPr>
        <w:t>причиняющей</w:t>
      </w:r>
      <w:r w:rsidRPr="00114145">
        <w:rPr>
          <w:spacing w:val="-57"/>
          <w:sz w:val="24"/>
        </w:rPr>
        <w:t xml:space="preserve"> </w:t>
      </w:r>
      <w:r w:rsidRPr="00114145">
        <w:rPr>
          <w:sz w:val="24"/>
        </w:rPr>
        <w:t>вред их здоровью и (или) развитию, локальным актам, изданным в МОУ «Маловосновская школа».</w:t>
      </w:r>
    </w:p>
    <w:p w:rsidR="0024600E" w:rsidRPr="00114145" w:rsidRDefault="00114145" w:rsidP="00114145">
      <w:pPr>
        <w:pStyle w:val="a4"/>
        <w:numPr>
          <w:ilvl w:val="1"/>
          <w:numId w:val="3"/>
        </w:numPr>
        <w:tabs>
          <w:tab w:val="left" w:pos="620"/>
        </w:tabs>
        <w:spacing w:before="3"/>
        <w:ind w:left="1129" w:right="644" w:hanging="510"/>
        <w:rPr>
          <w:sz w:val="24"/>
        </w:rPr>
      </w:pPr>
      <w:r w:rsidRPr="00114145">
        <w:rPr>
          <w:sz w:val="24"/>
        </w:rPr>
        <w:t>и</w:t>
      </w:r>
      <w:r w:rsidRPr="00114145">
        <w:rPr>
          <w:spacing w:val="-1"/>
          <w:sz w:val="24"/>
        </w:rPr>
        <w:t xml:space="preserve"> </w:t>
      </w:r>
      <w:r w:rsidRPr="00114145">
        <w:rPr>
          <w:sz w:val="24"/>
        </w:rPr>
        <w:t>предусматривающего:</w:t>
      </w:r>
    </w:p>
    <w:p w:rsidR="0024600E" w:rsidRDefault="00114145">
      <w:pPr>
        <w:pStyle w:val="a4"/>
        <w:numPr>
          <w:ilvl w:val="0"/>
          <w:numId w:val="1"/>
        </w:numPr>
        <w:tabs>
          <w:tab w:val="left" w:pos="885"/>
        </w:tabs>
        <w:spacing w:before="4"/>
        <w:ind w:right="455" w:firstLine="0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срок,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обращений, жалоб или претензий о</w:t>
      </w:r>
      <w:r>
        <w:rPr>
          <w:spacing w:val="60"/>
          <w:sz w:val="24"/>
        </w:rPr>
        <w:t xml:space="preserve"> </w:t>
      </w:r>
      <w:r>
        <w:rPr>
          <w:sz w:val="24"/>
        </w:rPr>
        <w:t>нарушениях законодательства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несоответствие применяемых административных и организационных мер защиты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 от информации, причиняющей вред их здоровью и (или) развитию, требованиям,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о наличии доступа детей к информации, запрещенной для распространения 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обращений, жалоб или</w:t>
      </w:r>
      <w:r>
        <w:rPr>
          <w:spacing w:val="-1"/>
          <w:sz w:val="24"/>
        </w:rPr>
        <w:t xml:space="preserve"> </w:t>
      </w:r>
      <w:r>
        <w:rPr>
          <w:sz w:val="24"/>
        </w:rPr>
        <w:t>претензий;</w:t>
      </w:r>
    </w:p>
    <w:p w:rsidR="0024600E" w:rsidRDefault="00114145">
      <w:pPr>
        <w:pStyle w:val="a4"/>
        <w:numPr>
          <w:ilvl w:val="0"/>
          <w:numId w:val="1"/>
        </w:numPr>
        <w:tabs>
          <w:tab w:val="left" w:pos="822"/>
        </w:tabs>
        <w:spacing w:before="2"/>
        <w:ind w:right="457" w:firstLine="0"/>
        <w:rPr>
          <w:sz w:val="24"/>
        </w:rPr>
      </w:pPr>
      <w:r>
        <w:rPr>
          <w:sz w:val="24"/>
        </w:rPr>
        <w:t>установление в течение десяти рабочих дней со дня получения обращений, жалоб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претензий о наличии доступа детей к информации, запрещенной для 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устранению.</w:t>
      </w:r>
    </w:p>
    <w:p w:rsidR="0024600E" w:rsidRDefault="0024600E">
      <w:pPr>
        <w:pStyle w:val="a3"/>
        <w:spacing w:before="4"/>
        <w:ind w:left="0"/>
        <w:rPr>
          <w:sz w:val="23"/>
        </w:rPr>
      </w:pPr>
    </w:p>
    <w:p w:rsidR="0024600E" w:rsidRDefault="00114145" w:rsidP="00114145">
      <w:pPr>
        <w:pStyle w:val="a4"/>
        <w:numPr>
          <w:ilvl w:val="1"/>
          <w:numId w:val="3"/>
        </w:numPr>
        <w:tabs>
          <w:tab w:val="left" w:pos="1105"/>
        </w:tabs>
        <w:ind w:right="1033" w:firstLine="0"/>
        <w:rPr>
          <w:sz w:val="24"/>
        </w:rPr>
      </w:pPr>
      <w:r>
        <w:rPr>
          <w:sz w:val="24"/>
        </w:rPr>
        <w:t>К организационным мерам защиты детей от информации, причиняющей вред их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 следующие:</w:t>
      </w:r>
    </w:p>
    <w:p w:rsidR="0024600E" w:rsidRDefault="00114145" w:rsidP="00114145">
      <w:pPr>
        <w:pStyle w:val="a4"/>
        <w:numPr>
          <w:ilvl w:val="1"/>
          <w:numId w:val="3"/>
        </w:numPr>
        <w:spacing w:before="3" w:line="237" w:lineRule="auto"/>
        <w:ind w:right="456" w:hanging="514"/>
      </w:pPr>
      <w:r w:rsidRPr="00114145">
        <w:rPr>
          <w:sz w:val="24"/>
        </w:rPr>
        <w:t>размещение</w:t>
      </w:r>
      <w:r w:rsidRPr="00114145">
        <w:rPr>
          <w:spacing w:val="1"/>
          <w:sz w:val="24"/>
        </w:rPr>
        <w:t xml:space="preserve"> </w:t>
      </w:r>
      <w:r w:rsidRPr="00114145">
        <w:rPr>
          <w:sz w:val="24"/>
        </w:rPr>
        <w:t>на</w:t>
      </w:r>
      <w:r w:rsidRPr="00114145">
        <w:rPr>
          <w:spacing w:val="1"/>
          <w:sz w:val="24"/>
        </w:rPr>
        <w:t xml:space="preserve"> </w:t>
      </w:r>
      <w:r w:rsidRPr="00114145">
        <w:rPr>
          <w:sz w:val="24"/>
        </w:rPr>
        <w:t>информационных</w:t>
      </w:r>
      <w:r w:rsidRPr="00114145">
        <w:rPr>
          <w:spacing w:val="1"/>
          <w:sz w:val="24"/>
        </w:rPr>
        <w:t xml:space="preserve"> </w:t>
      </w:r>
      <w:r w:rsidRPr="00114145">
        <w:rPr>
          <w:sz w:val="24"/>
        </w:rPr>
        <w:t>стендах</w:t>
      </w:r>
      <w:r w:rsidRPr="00114145">
        <w:rPr>
          <w:spacing w:val="1"/>
          <w:sz w:val="24"/>
        </w:rPr>
        <w:t xml:space="preserve"> </w:t>
      </w:r>
      <w:r w:rsidRPr="00114145">
        <w:rPr>
          <w:sz w:val="24"/>
        </w:rPr>
        <w:t>в</w:t>
      </w:r>
      <w:r w:rsidRPr="00114145">
        <w:rPr>
          <w:spacing w:val="1"/>
          <w:sz w:val="24"/>
        </w:rPr>
        <w:t xml:space="preserve"> </w:t>
      </w:r>
      <w:r w:rsidRPr="00114145">
        <w:rPr>
          <w:sz w:val="24"/>
        </w:rPr>
        <w:t>местах,</w:t>
      </w:r>
      <w:r w:rsidRPr="00114145">
        <w:rPr>
          <w:spacing w:val="1"/>
          <w:sz w:val="24"/>
        </w:rPr>
        <w:t xml:space="preserve"> </w:t>
      </w:r>
      <w:r w:rsidRPr="00114145">
        <w:rPr>
          <w:sz w:val="24"/>
        </w:rPr>
        <w:t>доступных</w:t>
      </w:r>
      <w:r w:rsidRPr="00114145">
        <w:rPr>
          <w:spacing w:val="1"/>
          <w:sz w:val="24"/>
        </w:rPr>
        <w:t xml:space="preserve"> </w:t>
      </w:r>
      <w:r w:rsidRPr="00114145">
        <w:rPr>
          <w:sz w:val="24"/>
        </w:rPr>
        <w:t>для</w:t>
      </w:r>
      <w:r w:rsidRPr="00114145">
        <w:rPr>
          <w:spacing w:val="1"/>
          <w:sz w:val="24"/>
        </w:rPr>
        <w:t xml:space="preserve"> </w:t>
      </w:r>
      <w:r w:rsidRPr="00114145">
        <w:rPr>
          <w:sz w:val="24"/>
        </w:rPr>
        <w:t>детей,</w:t>
      </w:r>
      <w:r w:rsidRPr="00114145">
        <w:rPr>
          <w:spacing w:val="1"/>
          <w:sz w:val="24"/>
        </w:rPr>
        <w:t xml:space="preserve"> </w:t>
      </w:r>
      <w:r w:rsidRPr="00114145">
        <w:rPr>
          <w:sz w:val="24"/>
        </w:rPr>
        <w:t>а</w:t>
      </w:r>
      <w:r w:rsidRPr="00114145">
        <w:rPr>
          <w:spacing w:val="1"/>
          <w:sz w:val="24"/>
        </w:rPr>
        <w:t xml:space="preserve"> </w:t>
      </w:r>
      <w:r w:rsidRPr="00114145">
        <w:rPr>
          <w:sz w:val="24"/>
        </w:rPr>
        <w:t>также</w:t>
      </w:r>
      <w:r w:rsidRPr="00114145">
        <w:rPr>
          <w:spacing w:val="1"/>
          <w:sz w:val="24"/>
        </w:rPr>
        <w:t xml:space="preserve"> </w:t>
      </w:r>
      <w:r w:rsidRPr="00114145">
        <w:rPr>
          <w:sz w:val="24"/>
        </w:rPr>
        <w:t>доведение</w:t>
      </w:r>
      <w:r w:rsidRPr="00114145">
        <w:rPr>
          <w:spacing w:val="3"/>
          <w:sz w:val="24"/>
        </w:rPr>
        <w:t xml:space="preserve"> </w:t>
      </w:r>
      <w:r w:rsidRPr="00114145">
        <w:rPr>
          <w:sz w:val="24"/>
        </w:rPr>
        <w:t>иным</w:t>
      </w:r>
      <w:r w:rsidRPr="00114145">
        <w:rPr>
          <w:spacing w:val="4"/>
          <w:sz w:val="24"/>
        </w:rPr>
        <w:t xml:space="preserve"> </w:t>
      </w:r>
      <w:r w:rsidRPr="00114145">
        <w:rPr>
          <w:sz w:val="24"/>
        </w:rPr>
        <w:t>доступным</w:t>
      </w:r>
      <w:r w:rsidRPr="00114145">
        <w:rPr>
          <w:spacing w:val="5"/>
          <w:sz w:val="24"/>
        </w:rPr>
        <w:t xml:space="preserve"> </w:t>
      </w:r>
      <w:r w:rsidRPr="00114145">
        <w:rPr>
          <w:sz w:val="24"/>
        </w:rPr>
        <w:t>способом</w:t>
      </w:r>
      <w:r w:rsidRPr="00114145">
        <w:rPr>
          <w:spacing w:val="4"/>
          <w:sz w:val="24"/>
        </w:rPr>
        <w:t xml:space="preserve"> </w:t>
      </w:r>
      <w:r w:rsidRPr="00114145">
        <w:rPr>
          <w:sz w:val="24"/>
        </w:rPr>
        <w:t>до</w:t>
      </w:r>
      <w:r w:rsidRPr="00114145">
        <w:rPr>
          <w:spacing w:val="6"/>
          <w:sz w:val="24"/>
        </w:rPr>
        <w:t xml:space="preserve"> </w:t>
      </w:r>
      <w:r w:rsidRPr="00114145">
        <w:rPr>
          <w:sz w:val="24"/>
        </w:rPr>
        <w:t>третьих</w:t>
      </w:r>
      <w:r w:rsidRPr="00114145">
        <w:rPr>
          <w:spacing w:val="2"/>
          <w:sz w:val="24"/>
        </w:rPr>
        <w:t xml:space="preserve"> </w:t>
      </w:r>
      <w:r w:rsidRPr="00114145">
        <w:rPr>
          <w:sz w:val="24"/>
        </w:rPr>
        <w:t>лиц</w:t>
      </w:r>
      <w:r w:rsidRPr="00114145">
        <w:rPr>
          <w:spacing w:val="3"/>
          <w:sz w:val="24"/>
        </w:rPr>
        <w:t xml:space="preserve"> </w:t>
      </w:r>
      <w:r w:rsidRPr="00114145">
        <w:rPr>
          <w:sz w:val="24"/>
        </w:rPr>
        <w:t>сведений</w:t>
      </w:r>
      <w:r w:rsidRPr="00114145">
        <w:rPr>
          <w:spacing w:val="57"/>
          <w:sz w:val="24"/>
        </w:rPr>
        <w:t xml:space="preserve"> </w:t>
      </w:r>
      <w:r w:rsidRPr="00114145">
        <w:rPr>
          <w:sz w:val="24"/>
        </w:rPr>
        <w:t>об</w:t>
      </w:r>
      <w:r w:rsidRPr="00114145">
        <w:rPr>
          <w:spacing w:val="55"/>
          <w:sz w:val="24"/>
        </w:rPr>
        <w:t xml:space="preserve"> </w:t>
      </w:r>
      <w:r w:rsidRPr="00114145">
        <w:rPr>
          <w:sz w:val="24"/>
        </w:rPr>
        <w:t>изданных</w:t>
      </w:r>
      <w:r w:rsidRPr="00114145">
        <w:rPr>
          <w:spacing w:val="57"/>
          <w:sz w:val="24"/>
        </w:rPr>
        <w:t xml:space="preserve"> </w:t>
      </w:r>
      <w:r w:rsidRPr="00114145">
        <w:rPr>
          <w:sz w:val="24"/>
        </w:rPr>
        <w:t>в</w:t>
      </w:r>
      <w:r w:rsidRPr="00114145">
        <w:rPr>
          <w:spacing w:val="8"/>
          <w:sz w:val="24"/>
        </w:rPr>
        <w:t xml:space="preserve"> </w:t>
      </w:r>
      <w:r>
        <w:rPr>
          <w:sz w:val="24"/>
        </w:rPr>
        <w:t xml:space="preserve">МОУ «Маловосновская школа» </w:t>
      </w:r>
      <w:r w:rsidRPr="00114145">
        <w:rPr>
          <w:spacing w:val="-6"/>
          <w:sz w:val="24"/>
        </w:rPr>
        <w:t xml:space="preserve"> </w:t>
      </w:r>
      <w:r>
        <w:t>локальных</w:t>
      </w:r>
      <w:r w:rsidRPr="00114145">
        <w:rPr>
          <w:spacing w:val="-3"/>
        </w:rPr>
        <w:t xml:space="preserve"> </w:t>
      </w:r>
      <w:r>
        <w:t>актов;</w:t>
      </w:r>
    </w:p>
    <w:p w:rsidR="0024600E" w:rsidRPr="00114145" w:rsidRDefault="00114145" w:rsidP="00114145">
      <w:pPr>
        <w:pStyle w:val="a4"/>
        <w:numPr>
          <w:ilvl w:val="1"/>
          <w:numId w:val="3"/>
        </w:numPr>
        <w:ind w:right="455" w:hanging="514"/>
        <w:rPr>
          <w:sz w:val="24"/>
        </w:rPr>
      </w:pPr>
      <w:r w:rsidRPr="00114145">
        <w:rPr>
          <w:sz w:val="24"/>
        </w:rPr>
        <w:t>размещение</w:t>
      </w:r>
      <w:r w:rsidRPr="00114145">
        <w:rPr>
          <w:spacing w:val="1"/>
          <w:sz w:val="24"/>
        </w:rPr>
        <w:t xml:space="preserve"> </w:t>
      </w:r>
      <w:r w:rsidRPr="00114145">
        <w:rPr>
          <w:sz w:val="24"/>
        </w:rPr>
        <w:t>на</w:t>
      </w:r>
      <w:r w:rsidRPr="00114145">
        <w:rPr>
          <w:spacing w:val="1"/>
          <w:sz w:val="24"/>
        </w:rPr>
        <w:t xml:space="preserve"> </w:t>
      </w:r>
      <w:r w:rsidRPr="00114145">
        <w:rPr>
          <w:sz w:val="24"/>
        </w:rPr>
        <w:t>официальном</w:t>
      </w:r>
      <w:r w:rsidRPr="00114145">
        <w:rPr>
          <w:spacing w:val="1"/>
          <w:sz w:val="24"/>
        </w:rPr>
        <w:t xml:space="preserve"> </w:t>
      </w:r>
      <w:r w:rsidRPr="00114145">
        <w:rPr>
          <w:sz w:val="24"/>
        </w:rPr>
        <w:t>сайте</w:t>
      </w:r>
      <w:r w:rsidRPr="00114145">
        <w:rPr>
          <w:spacing w:val="1"/>
          <w:sz w:val="24"/>
        </w:rPr>
        <w:t xml:space="preserve"> </w:t>
      </w:r>
      <w:r w:rsidRPr="00114145">
        <w:rPr>
          <w:sz w:val="24"/>
        </w:rPr>
        <w:t>производителя</w:t>
      </w:r>
      <w:r w:rsidRPr="00114145">
        <w:rPr>
          <w:spacing w:val="1"/>
          <w:sz w:val="24"/>
        </w:rPr>
        <w:t xml:space="preserve"> </w:t>
      </w:r>
      <w:r w:rsidRPr="00114145">
        <w:rPr>
          <w:sz w:val="24"/>
        </w:rPr>
        <w:t>и</w:t>
      </w:r>
      <w:r w:rsidRPr="00114145">
        <w:rPr>
          <w:spacing w:val="1"/>
          <w:sz w:val="24"/>
        </w:rPr>
        <w:t xml:space="preserve"> </w:t>
      </w:r>
      <w:r w:rsidRPr="00114145">
        <w:rPr>
          <w:sz w:val="24"/>
        </w:rPr>
        <w:t>(или)</w:t>
      </w:r>
      <w:r w:rsidRPr="00114145">
        <w:rPr>
          <w:spacing w:val="1"/>
          <w:sz w:val="24"/>
        </w:rPr>
        <w:t xml:space="preserve"> </w:t>
      </w:r>
      <w:r w:rsidRPr="00114145">
        <w:rPr>
          <w:sz w:val="24"/>
        </w:rPr>
        <w:t>распространителя,</w:t>
      </w:r>
      <w:r w:rsidRPr="00114145">
        <w:rPr>
          <w:spacing w:val="1"/>
          <w:sz w:val="24"/>
        </w:rPr>
        <w:t xml:space="preserve"> </w:t>
      </w:r>
      <w:r w:rsidRPr="00114145">
        <w:rPr>
          <w:sz w:val="24"/>
        </w:rPr>
        <w:t>осуществляющих</w:t>
      </w:r>
      <w:r w:rsidRPr="00114145">
        <w:rPr>
          <w:spacing w:val="1"/>
          <w:sz w:val="24"/>
        </w:rPr>
        <w:t xml:space="preserve"> </w:t>
      </w:r>
      <w:r w:rsidRPr="00114145">
        <w:rPr>
          <w:sz w:val="24"/>
        </w:rPr>
        <w:t>оборот</w:t>
      </w:r>
      <w:r w:rsidRPr="00114145">
        <w:rPr>
          <w:spacing w:val="1"/>
          <w:sz w:val="24"/>
        </w:rPr>
        <w:t xml:space="preserve"> </w:t>
      </w:r>
      <w:r w:rsidRPr="00114145">
        <w:rPr>
          <w:sz w:val="24"/>
        </w:rPr>
        <w:t>информационной</w:t>
      </w:r>
      <w:r w:rsidRPr="00114145">
        <w:rPr>
          <w:spacing w:val="1"/>
          <w:sz w:val="24"/>
        </w:rPr>
        <w:t xml:space="preserve"> </w:t>
      </w:r>
      <w:r w:rsidRPr="00114145">
        <w:rPr>
          <w:sz w:val="24"/>
        </w:rPr>
        <w:t>продукции,</w:t>
      </w:r>
      <w:r w:rsidRPr="00114145">
        <w:rPr>
          <w:spacing w:val="1"/>
          <w:sz w:val="24"/>
        </w:rPr>
        <w:t xml:space="preserve"> </w:t>
      </w:r>
      <w:r w:rsidRPr="00114145">
        <w:rPr>
          <w:sz w:val="24"/>
        </w:rPr>
        <w:t>запрещенной</w:t>
      </w:r>
      <w:r w:rsidRPr="00114145">
        <w:rPr>
          <w:spacing w:val="1"/>
          <w:sz w:val="24"/>
        </w:rPr>
        <w:t xml:space="preserve"> </w:t>
      </w:r>
      <w:r w:rsidRPr="00114145">
        <w:rPr>
          <w:sz w:val="24"/>
        </w:rPr>
        <w:t>для</w:t>
      </w:r>
      <w:r w:rsidRPr="00114145">
        <w:rPr>
          <w:spacing w:val="1"/>
          <w:sz w:val="24"/>
        </w:rPr>
        <w:t xml:space="preserve"> </w:t>
      </w:r>
      <w:r w:rsidRPr="00114145">
        <w:rPr>
          <w:sz w:val="24"/>
        </w:rPr>
        <w:t>детей,</w:t>
      </w:r>
      <w:r w:rsidRPr="00114145">
        <w:rPr>
          <w:spacing w:val="1"/>
          <w:sz w:val="24"/>
        </w:rPr>
        <w:t xml:space="preserve"> </w:t>
      </w:r>
      <w:r w:rsidRPr="00114145">
        <w:rPr>
          <w:sz w:val="24"/>
        </w:rPr>
        <w:t>в</w:t>
      </w:r>
      <w:r w:rsidRPr="00114145">
        <w:rPr>
          <w:spacing w:val="1"/>
          <w:sz w:val="24"/>
        </w:rPr>
        <w:t xml:space="preserve"> </w:t>
      </w:r>
      <w:r w:rsidRPr="00114145">
        <w:rPr>
          <w:sz w:val="24"/>
        </w:rPr>
        <w:t>сети</w:t>
      </w:r>
      <w:r w:rsidRPr="00114145">
        <w:rPr>
          <w:spacing w:val="-57"/>
          <w:sz w:val="24"/>
        </w:rPr>
        <w:t xml:space="preserve"> </w:t>
      </w:r>
      <w:r w:rsidRPr="00114145">
        <w:rPr>
          <w:sz w:val="24"/>
        </w:rPr>
        <w:t>"Интернет" локальных актов, изданных в МОУ «Маловосновская школа»., а также сведений о</w:t>
      </w:r>
      <w:r w:rsidRPr="00114145">
        <w:rPr>
          <w:spacing w:val="1"/>
          <w:sz w:val="24"/>
        </w:rPr>
        <w:t xml:space="preserve"> </w:t>
      </w:r>
      <w:r w:rsidRPr="00114145">
        <w:rPr>
          <w:sz w:val="24"/>
        </w:rPr>
        <w:t>применении</w:t>
      </w:r>
      <w:r w:rsidRPr="00114145">
        <w:rPr>
          <w:spacing w:val="1"/>
          <w:sz w:val="24"/>
        </w:rPr>
        <w:t xml:space="preserve"> </w:t>
      </w:r>
      <w:r w:rsidRPr="00114145">
        <w:rPr>
          <w:sz w:val="24"/>
        </w:rPr>
        <w:t>административных</w:t>
      </w:r>
      <w:r w:rsidRPr="00114145">
        <w:rPr>
          <w:spacing w:val="1"/>
          <w:sz w:val="24"/>
        </w:rPr>
        <w:t xml:space="preserve"> </w:t>
      </w:r>
      <w:r w:rsidRPr="00114145">
        <w:rPr>
          <w:sz w:val="24"/>
        </w:rPr>
        <w:t>и</w:t>
      </w:r>
      <w:r w:rsidRPr="00114145">
        <w:rPr>
          <w:spacing w:val="1"/>
          <w:sz w:val="24"/>
        </w:rPr>
        <w:t xml:space="preserve"> </w:t>
      </w:r>
      <w:r w:rsidRPr="00114145">
        <w:rPr>
          <w:sz w:val="24"/>
        </w:rPr>
        <w:t>организационных</w:t>
      </w:r>
      <w:r w:rsidRPr="00114145">
        <w:rPr>
          <w:spacing w:val="1"/>
          <w:sz w:val="24"/>
        </w:rPr>
        <w:t xml:space="preserve"> </w:t>
      </w:r>
      <w:r w:rsidRPr="00114145">
        <w:rPr>
          <w:sz w:val="24"/>
        </w:rPr>
        <w:t>мер,</w:t>
      </w:r>
      <w:r w:rsidRPr="00114145">
        <w:rPr>
          <w:spacing w:val="1"/>
          <w:sz w:val="24"/>
        </w:rPr>
        <w:t xml:space="preserve"> </w:t>
      </w:r>
      <w:r w:rsidRPr="00114145">
        <w:rPr>
          <w:sz w:val="24"/>
        </w:rPr>
        <w:t>и</w:t>
      </w:r>
      <w:r w:rsidRPr="00114145">
        <w:rPr>
          <w:spacing w:val="1"/>
          <w:sz w:val="24"/>
        </w:rPr>
        <w:t xml:space="preserve"> </w:t>
      </w:r>
      <w:r w:rsidRPr="00114145">
        <w:rPr>
          <w:sz w:val="24"/>
        </w:rPr>
        <w:t>обеспечение</w:t>
      </w:r>
      <w:r w:rsidRPr="00114145">
        <w:rPr>
          <w:spacing w:val="1"/>
          <w:sz w:val="24"/>
        </w:rPr>
        <w:t xml:space="preserve"> </w:t>
      </w:r>
      <w:r w:rsidRPr="00114145">
        <w:rPr>
          <w:sz w:val="24"/>
        </w:rPr>
        <w:t>возможности</w:t>
      </w:r>
      <w:r w:rsidRPr="00114145">
        <w:rPr>
          <w:spacing w:val="1"/>
          <w:sz w:val="24"/>
        </w:rPr>
        <w:t xml:space="preserve"> </w:t>
      </w:r>
      <w:r w:rsidRPr="00114145">
        <w:rPr>
          <w:sz w:val="24"/>
        </w:rPr>
        <w:t>свободного</w:t>
      </w:r>
      <w:r w:rsidRPr="00114145">
        <w:rPr>
          <w:spacing w:val="2"/>
          <w:sz w:val="24"/>
        </w:rPr>
        <w:t xml:space="preserve"> </w:t>
      </w:r>
      <w:r w:rsidRPr="00114145">
        <w:rPr>
          <w:sz w:val="24"/>
        </w:rPr>
        <w:t>доступа</w:t>
      </w:r>
      <w:r w:rsidRPr="00114145">
        <w:rPr>
          <w:spacing w:val="2"/>
          <w:sz w:val="24"/>
        </w:rPr>
        <w:t xml:space="preserve"> </w:t>
      </w:r>
      <w:r w:rsidRPr="00114145">
        <w:rPr>
          <w:sz w:val="24"/>
        </w:rPr>
        <w:t>к</w:t>
      </w:r>
      <w:r w:rsidRPr="00114145">
        <w:rPr>
          <w:spacing w:val="4"/>
          <w:sz w:val="24"/>
        </w:rPr>
        <w:t xml:space="preserve"> </w:t>
      </w:r>
      <w:r w:rsidRPr="00114145">
        <w:rPr>
          <w:sz w:val="24"/>
        </w:rPr>
        <w:t>указанным</w:t>
      </w:r>
      <w:r w:rsidRPr="00114145">
        <w:rPr>
          <w:spacing w:val="1"/>
          <w:sz w:val="24"/>
        </w:rPr>
        <w:t xml:space="preserve"> </w:t>
      </w:r>
      <w:r w:rsidRPr="00114145">
        <w:rPr>
          <w:sz w:val="24"/>
        </w:rPr>
        <w:t>документам.</w:t>
      </w:r>
    </w:p>
    <w:p w:rsidR="0024600E" w:rsidRDefault="0024600E">
      <w:pPr>
        <w:pStyle w:val="a3"/>
        <w:spacing w:before="11"/>
        <w:ind w:left="0"/>
        <w:rPr>
          <w:sz w:val="23"/>
        </w:rPr>
      </w:pPr>
    </w:p>
    <w:p w:rsidR="0024600E" w:rsidRDefault="00114145" w:rsidP="00114145">
      <w:pPr>
        <w:pStyle w:val="a4"/>
        <w:numPr>
          <w:ilvl w:val="1"/>
          <w:numId w:val="3"/>
        </w:numPr>
        <w:tabs>
          <w:tab w:val="left" w:pos="1153"/>
        </w:tabs>
        <w:ind w:right="504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программно-аппаратных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причиняющей</w:t>
      </w:r>
      <w:r>
        <w:rPr>
          <w:spacing w:val="-6"/>
          <w:sz w:val="24"/>
        </w:rPr>
        <w:t xml:space="preserve"> </w:t>
      </w:r>
      <w:r>
        <w:rPr>
          <w:sz w:val="24"/>
        </w:rPr>
        <w:t>вред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точках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57"/>
          <w:sz w:val="24"/>
        </w:rPr>
        <w:t xml:space="preserve"> </w:t>
      </w:r>
      <w:r>
        <w:rPr>
          <w:sz w:val="24"/>
        </w:rPr>
        <w:t>к сети Интернет осуществляется работниками школы в соответствии с их должностными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обязанностями.</w:t>
      </w:r>
    </w:p>
    <w:p w:rsidR="0024600E" w:rsidRDefault="0024600E">
      <w:pPr>
        <w:pStyle w:val="a3"/>
        <w:spacing w:before="10"/>
        <w:ind w:left="0"/>
        <w:rPr>
          <w:sz w:val="23"/>
        </w:rPr>
      </w:pPr>
    </w:p>
    <w:p w:rsidR="0024600E" w:rsidRDefault="00114145" w:rsidP="00114145">
      <w:pPr>
        <w:pStyle w:val="a4"/>
        <w:numPr>
          <w:ilvl w:val="1"/>
          <w:numId w:val="3"/>
        </w:numPr>
        <w:tabs>
          <w:tab w:val="left" w:pos="1103"/>
        </w:tabs>
        <w:ind w:right="550" w:firstLine="0"/>
        <w:rPr>
          <w:sz w:val="24"/>
        </w:rPr>
      </w:pPr>
      <w:r>
        <w:rPr>
          <w:sz w:val="24"/>
        </w:rPr>
        <w:t>Контроль за соответствием содержания и художественного оформления печатных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изданий, полиграфической продукции (в том числе тетрадей, дневников, обложек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книг,</w:t>
      </w:r>
      <w:r>
        <w:rPr>
          <w:spacing w:val="-7"/>
          <w:sz w:val="24"/>
        </w:rPr>
        <w:t xml:space="preserve"> </w:t>
      </w:r>
      <w:r>
        <w:rPr>
          <w:sz w:val="24"/>
        </w:rPr>
        <w:t>закладок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книг),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аудиовизуальной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5"/>
          <w:sz w:val="24"/>
        </w:rPr>
        <w:t xml:space="preserve"> </w:t>
      </w:r>
      <w:r>
        <w:rPr>
          <w:sz w:val="24"/>
        </w:rPr>
        <w:t>предъявляемым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4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работниками школы в соответствии с их должностными обязанностями 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 и родителями обучающихся в соответствии с их обязанностями, а также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продукции:</w:t>
      </w:r>
    </w:p>
    <w:p w:rsidR="0024600E" w:rsidRDefault="00114145">
      <w:pPr>
        <w:pStyle w:val="a4"/>
        <w:numPr>
          <w:ilvl w:val="0"/>
          <w:numId w:val="1"/>
        </w:numPr>
        <w:tabs>
          <w:tab w:val="left" w:pos="875"/>
        </w:tabs>
        <w:spacing w:before="10" w:line="237" w:lineRule="auto"/>
        <w:ind w:right="459" w:firstLine="0"/>
        <w:rPr>
          <w:sz w:val="24"/>
        </w:rPr>
      </w:pPr>
      <w:r>
        <w:rPr>
          <w:sz w:val="24"/>
        </w:rPr>
        <w:t>применительно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2"/>
          <w:sz w:val="24"/>
        </w:rPr>
        <w:t xml:space="preserve"> </w:t>
      </w:r>
      <w:r>
        <w:rPr>
          <w:sz w:val="24"/>
        </w:rPr>
        <w:t>шести лет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цифры</w:t>
      </w:r>
      <w:r>
        <w:rPr>
          <w:spacing w:val="5"/>
          <w:sz w:val="24"/>
        </w:rPr>
        <w:t xml:space="preserve"> </w:t>
      </w:r>
      <w:r>
        <w:rPr>
          <w:sz w:val="24"/>
        </w:rPr>
        <w:t>«0»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знака</w:t>
      </w:r>
      <w:r>
        <w:rPr>
          <w:spacing w:val="6"/>
          <w:sz w:val="24"/>
        </w:rPr>
        <w:t xml:space="preserve"> </w:t>
      </w:r>
      <w:r>
        <w:rPr>
          <w:sz w:val="24"/>
        </w:rPr>
        <w:t>«плюс»;</w:t>
      </w:r>
    </w:p>
    <w:p w:rsidR="0024600E" w:rsidRDefault="00114145">
      <w:pPr>
        <w:pStyle w:val="a4"/>
        <w:numPr>
          <w:ilvl w:val="0"/>
          <w:numId w:val="1"/>
        </w:numPr>
        <w:tabs>
          <w:tab w:val="left" w:pos="856"/>
        </w:tabs>
        <w:spacing w:before="2" w:line="237" w:lineRule="auto"/>
        <w:ind w:right="474" w:firstLine="62"/>
        <w:rPr>
          <w:sz w:val="24"/>
        </w:rPr>
      </w:pPr>
      <w:r>
        <w:rPr>
          <w:sz w:val="24"/>
        </w:rPr>
        <w:t>применительно к категории информационной продукции для детей, достигших возраста</w:t>
      </w:r>
      <w:r>
        <w:rPr>
          <w:spacing w:val="-57"/>
          <w:sz w:val="24"/>
        </w:rPr>
        <w:t xml:space="preserve"> </w:t>
      </w:r>
      <w:r>
        <w:rPr>
          <w:sz w:val="24"/>
        </w:rPr>
        <w:t>шести лет — в виде цифры «6»и знака «плюс» и (или) текстового предупреждения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3"/>
          <w:sz w:val="24"/>
        </w:rPr>
        <w:t xml:space="preserve"> </w:t>
      </w:r>
      <w:r>
        <w:rPr>
          <w:sz w:val="24"/>
        </w:rPr>
        <w:t>«для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старше</w:t>
      </w:r>
      <w:r>
        <w:rPr>
          <w:spacing w:val="-2"/>
          <w:sz w:val="24"/>
        </w:rPr>
        <w:t xml:space="preserve"> </w:t>
      </w:r>
      <w:r>
        <w:rPr>
          <w:sz w:val="24"/>
        </w:rPr>
        <w:t>шести</w:t>
      </w:r>
      <w:r>
        <w:rPr>
          <w:spacing w:val="2"/>
          <w:sz w:val="24"/>
        </w:rPr>
        <w:t xml:space="preserve"> </w:t>
      </w:r>
      <w:r>
        <w:rPr>
          <w:sz w:val="24"/>
        </w:rPr>
        <w:t>лет»;</w:t>
      </w:r>
    </w:p>
    <w:p w:rsidR="0024600E" w:rsidRDefault="0024600E">
      <w:pPr>
        <w:spacing w:line="237" w:lineRule="auto"/>
        <w:jc w:val="both"/>
        <w:rPr>
          <w:sz w:val="24"/>
        </w:rPr>
        <w:sectPr w:rsidR="0024600E">
          <w:pgSz w:w="11910" w:h="16840"/>
          <w:pgMar w:top="1020" w:right="380" w:bottom="280" w:left="1080" w:header="720" w:footer="720" w:gutter="0"/>
          <w:cols w:space="720"/>
        </w:sectPr>
      </w:pPr>
    </w:p>
    <w:p w:rsidR="0024600E" w:rsidRDefault="00114145">
      <w:pPr>
        <w:pStyle w:val="a4"/>
        <w:numPr>
          <w:ilvl w:val="0"/>
          <w:numId w:val="1"/>
        </w:numPr>
        <w:tabs>
          <w:tab w:val="left" w:pos="803"/>
        </w:tabs>
        <w:spacing w:before="87" w:line="237" w:lineRule="auto"/>
        <w:ind w:right="480" w:firstLine="0"/>
        <w:rPr>
          <w:sz w:val="24"/>
        </w:rPr>
      </w:pPr>
      <w:r>
        <w:rPr>
          <w:sz w:val="24"/>
        </w:rPr>
        <w:lastRenderedPageBreak/>
        <w:t>применительно к категории информационной продукции для детей, достигших 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двенадцати лет — в виде цифры «12»и знака «плюс» и (или) текстового предупреждения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3"/>
          <w:sz w:val="24"/>
        </w:rPr>
        <w:t xml:space="preserve"> </w:t>
      </w:r>
      <w:r>
        <w:rPr>
          <w:sz w:val="24"/>
        </w:rPr>
        <w:t>«для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старше</w:t>
      </w:r>
      <w:r>
        <w:rPr>
          <w:spacing w:val="1"/>
          <w:sz w:val="24"/>
        </w:rPr>
        <w:t xml:space="preserve"> </w:t>
      </w:r>
      <w:r>
        <w:rPr>
          <w:sz w:val="24"/>
        </w:rPr>
        <w:t>двенадцати</w:t>
      </w:r>
      <w:r>
        <w:rPr>
          <w:spacing w:val="5"/>
          <w:sz w:val="24"/>
        </w:rPr>
        <w:t xml:space="preserve"> </w:t>
      </w:r>
      <w:r>
        <w:rPr>
          <w:sz w:val="24"/>
        </w:rPr>
        <w:t>лет»;</w:t>
      </w:r>
    </w:p>
    <w:p w:rsidR="0024600E" w:rsidRDefault="00114145">
      <w:pPr>
        <w:pStyle w:val="a4"/>
        <w:numPr>
          <w:ilvl w:val="0"/>
          <w:numId w:val="1"/>
        </w:numPr>
        <w:tabs>
          <w:tab w:val="left" w:pos="803"/>
        </w:tabs>
        <w:spacing w:before="7" w:line="237" w:lineRule="auto"/>
        <w:ind w:right="479" w:firstLine="0"/>
        <w:rPr>
          <w:sz w:val="24"/>
        </w:rPr>
      </w:pPr>
      <w:r>
        <w:rPr>
          <w:sz w:val="24"/>
        </w:rPr>
        <w:t>применительно к категории информационной продукции для детей, достигших 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шестнадцати лет — в виде цифры «16»и знака «плюс» и (или) текстового предупреждения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«для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старше</w:t>
      </w:r>
      <w:r>
        <w:rPr>
          <w:spacing w:val="1"/>
          <w:sz w:val="24"/>
        </w:rPr>
        <w:t xml:space="preserve"> </w:t>
      </w:r>
      <w:r>
        <w:rPr>
          <w:sz w:val="24"/>
        </w:rPr>
        <w:t>шестнадцати</w:t>
      </w:r>
      <w:r>
        <w:rPr>
          <w:spacing w:val="4"/>
          <w:sz w:val="24"/>
        </w:rPr>
        <w:t xml:space="preserve"> </w:t>
      </w:r>
      <w:r>
        <w:rPr>
          <w:sz w:val="24"/>
        </w:rPr>
        <w:t>лет»;</w:t>
      </w:r>
    </w:p>
    <w:p w:rsidR="0024600E" w:rsidRDefault="00114145">
      <w:pPr>
        <w:pStyle w:val="a4"/>
        <w:numPr>
          <w:ilvl w:val="0"/>
          <w:numId w:val="1"/>
        </w:numPr>
        <w:tabs>
          <w:tab w:val="left" w:pos="817"/>
        </w:tabs>
        <w:spacing w:before="8" w:line="237" w:lineRule="auto"/>
        <w:ind w:right="455" w:firstLine="0"/>
        <w:rPr>
          <w:sz w:val="24"/>
        </w:rPr>
      </w:pPr>
      <w:r>
        <w:rPr>
          <w:sz w:val="24"/>
        </w:rPr>
        <w:t>применительно к категории информационной продукции, запрещённой для детей, —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цифры</w:t>
      </w:r>
      <w:r>
        <w:rPr>
          <w:spacing w:val="1"/>
          <w:sz w:val="24"/>
        </w:rPr>
        <w:t xml:space="preserve"> </w:t>
      </w:r>
      <w:r>
        <w:rPr>
          <w:sz w:val="24"/>
        </w:rPr>
        <w:t>«18»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знака</w:t>
      </w:r>
      <w:r>
        <w:rPr>
          <w:spacing w:val="1"/>
          <w:sz w:val="24"/>
        </w:rPr>
        <w:t xml:space="preserve"> </w:t>
      </w:r>
      <w:r>
        <w:rPr>
          <w:sz w:val="24"/>
        </w:rPr>
        <w:t>«плюс»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3"/>
          <w:sz w:val="24"/>
        </w:rPr>
        <w:t xml:space="preserve"> </w:t>
      </w:r>
      <w:r>
        <w:rPr>
          <w:sz w:val="24"/>
        </w:rPr>
        <w:t>«запрещено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детей».</w:t>
      </w:r>
    </w:p>
    <w:p w:rsidR="0024600E" w:rsidRDefault="0024600E">
      <w:pPr>
        <w:pStyle w:val="a3"/>
        <w:spacing w:before="10"/>
        <w:ind w:left="0"/>
      </w:pPr>
    </w:p>
    <w:p w:rsidR="0024600E" w:rsidRDefault="00114145" w:rsidP="00114145">
      <w:pPr>
        <w:pStyle w:val="2"/>
        <w:numPr>
          <w:ilvl w:val="0"/>
          <w:numId w:val="3"/>
        </w:numPr>
        <w:tabs>
          <w:tab w:val="left" w:pos="1028"/>
          <w:tab w:val="left" w:pos="1029"/>
        </w:tabs>
        <w:ind w:left="619" w:right="527" w:firstLine="0"/>
      </w:pPr>
      <w:bookmarkStart w:id="8" w:name="8._Процедуры,_направленные_на_предотвращ"/>
      <w:bookmarkEnd w:id="8"/>
      <w:r>
        <w:t>Процедуры,</w:t>
      </w:r>
      <w:r>
        <w:rPr>
          <w:spacing w:val="3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предотвращение,</w:t>
      </w:r>
      <w:r>
        <w:rPr>
          <w:spacing w:val="5"/>
        </w:rPr>
        <w:t xml:space="preserve"> </w:t>
      </w:r>
      <w:r>
        <w:t>выявление и</w:t>
      </w:r>
      <w:r>
        <w:rPr>
          <w:spacing w:val="2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нарушений законодательства</w:t>
      </w:r>
      <w:r>
        <w:rPr>
          <w:spacing w:val="-8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причиняющей</w:t>
      </w:r>
      <w:r>
        <w:rPr>
          <w:spacing w:val="4"/>
        </w:rPr>
        <w:t xml:space="preserve"> </w:t>
      </w:r>
      <w:r>
        <w:t>вред их</w:t>
      </w:r>
      <w:r>
        <w:rPr>
          <w:spacing w:val="-3"/>
        </w:rPr>
        <w:t xml:space="preserve"> </w:t>
      </w:r>
      <w:r>
        <w:t>здоровью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развитию.</w:t>
      </w:r>
    </w:p>
    <w:p w:rsidR="0024600E" w:rsidRDefault="0024600E">
      <w:pPr>
        <w:pStyle w:val="a3"/>
        <w:spacing w:before="2"/>
        <w:ind w:left="0"/>
        <w:rPr>
          <w:b/>
          <w:sz w:val="23"/>
        </w:rPr>
      </w:pPr>
    </w:p>
    <w:p w:rsidR="0024600E" w:rsidRDefault="00114145" w:rsidP="00114145">
      <w:pPr>
        <w:pStyle w:val="a4"/>
        <w:numPr>
          <w:ilvl w:val="1"/>
          <w:numId w:val="3"/>
        </w:numPr>
        <w:tabs>
          <w:tab w:val="left" w:pos="1205"/>
          <w:tab w:val="left" w:pos="1206"/>
        </w:tabs>
        <w:spacing w:before="1"/>
        <w:ind w:right="816" w:firstLine="0"/>
        <w:rPr>
          <w:sz w:val="24"/>
        </w:rPr>
      </w:pPr>
      <w:r>
        <w:rPr>
          <w:sz w:val="24"/>
        </w:rPr>
        <w:t>Назначение работника, ответственного за применение административных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 мер защиты детей от информации, причиняющей вред их здоровью и</w:t>
      </w:r>
      <w:r>
        <w:rPr>
          <w:spacing w:val="-57"/>
          <w:sz w:val="24"/>
        </w:rPr>
        <w:t xml:space="preserve"> </w:t>
      </w:r>
      <w:r>
        <w:rPr>
          <w:sz w:val="24"/>
        </w:rPr>
        <w:t>(или) развитию, учитывающих специфику оборота информационной продукции,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запрещенной</w:t>
      </w:r>
      <w:r>
        <w:rPr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детей,</w:t>
      </w:r>
      <w:r>
        <w:rPr>
          <w:sz w:val="24"/>
        </w:rPr>
        <w:t xml:space="preserve"> 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16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применения.</w:t>
      </w:r>
    </w:p>
    <w:p w:rsidR="0024600E" w:rsidRDefault="0024600E">
      <w:pPr>
        <w:pStyle w:val="a3"/>
        <w:spacing w:before="2"/>
        <w:ind w:left="0"/>
      </w:pPr>
    </w:p>
    <w:p w:rsidR="0024600E" w:rsidRDefault="00114145" w:rsidP="00114145">
      <w:pPr>
        <w:pStyle w:val="a4"/>
        <w:numPr>
          <w:ilvl w:val="1"/>
          <w:numId w:val="3"/>
        </w:numPr>
        <w:tabs>
          <w:tab w:val="left" w:pos="1125"/>
        </w:tabs>
        <w:spacing w:before="1"/>
        <w:ind w:right="931" w:firstLine="0"/>
        <w:rPr>
          <w:sz w:val="24"/>
        </w:rPr>
      </w:pPr>
      <w:r>
        <w:rPr>
          <w:sz w:val="24"/>
        </w:rPr>
        <w:t>Ознакомление работников школы и учащихся с Регламентом работы 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 и сотрудников школы в Интернет, Правилами использования сети Интернет,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кабинетом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свободного доступа,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положением.</w:t>
      </w:r>
    </w:p>
    <w:p w:rsidR="0024600E" w:rsidRDefault="0024600E">
      <w:pPr>
        <w:pStyle w:val="a3"/>
        <w:spacing w:before="2"/>
        <w:ind w:left="0"/>
      </w:pPr>
    </w:p>
    <w:p w:rsidR="0024600E" w:rsidRDefault="00114145" w:rsidP="00114145">
      <w:pPr>
        <w:pStyle w:val="a4"/>
        <w:numPr>
          <w:ilvl w:val="1"/>
          <w:numId w:val="3"/>
        </w:numPr>
        <w:tabs>
          <w:tab w:val="left" w:pos="1139"/>
        </w:tabs>
        <w:spacing w:line="237" w:lineRule="auto"/>
        <w:ind w:right="1237" w:firstLine="0"/>
        <w:rPr>
          <w:sz w:val="24"/>
        </w:rPr>
      </w:pPr>
      <w:r>
        <w:rPr>
          <w:sz w:val="24"/>
        </w:rPr>
        <w:t>Осуществление контроля за использованием ресурсов сети Интернет во 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процесса.</w:t>
      </w:r>
    </w:p>
    <w:p w:rsidR="0024600E" w:rsidRDefault="0024600E">
      <w:pPr>
        <w:pStyle w:val="a3"/>
        <w:spacing w:before="1"/>
        <w:ind w:left="0"/>
      </w:pPr>
    </w:p>
    <w:p w:rsidR="0024600E" w:rsidRDefault="00114145" w:rsidP="00114145">
      <w:pPr>
        <w:pStyle w:val="a4"/>
        <w:numPr>
          <w:ilvl w:val="1"/>
          <w:numId w:val="3"/>
        </w:numPr>
        <w:tabs>
          <w:tab w:val="left" w:pos="1067"/>
        </w:tabs>
        <w:spacing w:line="242" w:lineRule="auto"/>
        <w:ind w:right="752" w:firstLine="0"/>
        <w:rPr>
          <w:sz w:val="24"/>
        </w:rPr>
      </w:pPr>
      <w:r>
        <w:rPr>
          <w:sz w:val="24"/>
        </w:rPr>
        <w:t>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журналов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5"/>
          <w:sz w:val="24"/>
        </w:rPr>
        <w:t xml:space="preserve"> </w:t>
      </w:r>
      <w:r>
        <w:rPr>
          <w:sz w:val="24"/>
        </w:rPr>
        <w:t>сети Интернет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точках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учащихся.</w:t>
      </w:r>
    </w:p>
    <w:p w:rsidR="0024600E" w:rsidRDefault="0024600E">
      <w:pPr>
        <w:pStyle w:val="a3"/>
        <w:spacing w:before="9"/>
        <w:ind w:left="0"/>
        <w:rPr>
          <w:sz w:val="23"/>
        </w:rPr>
      </w:pPr>
    </w:p>
    <w:p w:rsidR="0024600E" w:rsidRDefault="00114145" w:rsidP="00114145">
      <w:pPr>
        <w:pStyle w:val="a4"/>
        <w:numPr>
          <w:ilvl w:val="1"/>
          <w:numId w:val="3"/>
        </w:numPr>
        <w:tabs>
          <w:tab w:val="left" w:pos="1120"/>
        </w:tabs>
        <w:ind w:right="988" w:firstLine="0"/>
        <w:rPr>
          <w:sz w:val="24"/>
        </w:rPr>
      </w:pPr>
      <w:r>
        <w:rPr>
          <w:sz w:val="24"/>
        </w:rPr>
        <w:t>Изучение с помощью специальных технических средств контентной фильтрации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запрашиваемых адресов Интернет, выявление ресурсов, содержащих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запрещенную законодательством РФ и несовместимую с задачами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24600E" w:rsidRDefault="0024600E">
      <w:pPr>
        <w:pStyle w:val="a3"/>
        <w:spacing w:before="9"/>
        <w:ind w:left="0"/>
        <w:rPr>
          <w:sz w:val="23"/>
        </w:rPr>
      </w:pPr>
    </w:p>
    <w:p w:rsidR="0024600E" w:rsidRDefault="00114145" w:rsidP="00114145">
      <w:pPr>
        <w:pStyle w:val="a4"/>
        <w:numPr>
          <w:ilvl w:val="1"/>
          <w:numId w:val="3"/>
        </w:numPr>
        <w:tabs>
          <w:tab w:val="left" w:pos="1224"/>
          <w:tab w:val="left" w:pos="1225"/>
        </w:tabs>
        <w:ind w:right="862" w:firstLine="0"/>
        <w:rPr>
          <w:sz w:val="24"/>
        </w:rPr>
      </w:pPr>
      <w:r>
        <w:rPr>
          <w:sz w:val="24"/>
        </w:rPr>
        <w:t>Отправка сведений оператору организации, осуществляющей по договору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контентную</w:t>
      </w:r>
      <w:r>
        <w:rPr>
          <w:spacing w:val="-6"/>
          <w:sz w:val="24"/>
        </w:rPr>
        <w:t xml:space="preserve"> </w:t>
      </w:r>
      <w:r>
        <w:rPr>
          <w:sz w:val="24"/>
        </w:rPr>
        <w:t>фильтрацию,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о выявленных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ресурсах,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запрещенную законодательством РФ, и информацию, несовместимую с 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этим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ресурсам.</w:t>
      </w:r>
    </w:p>
    <w:p w:rsidR="0024600E" w:rsidRDefault="0024600E">
      <w:pPr>
        <w:pStyle w:val="a3"/>
        <w:spacing w:before="3"/>
        <w:ind w:left="0"/>
      </w:pPr>
    </w:p>
    <w:p w:rsidR="0024600E" w:rsidRDefault="00114145" w:rsidP="00114145">
      <w:pPr>
        <w:pStyle w:val="a4"/>
        <w:numPr>
          <w:ilvl w:val="1"/>
          <w:numId w:val="3"/>
        </w:numPr>
        <w:tabs>
          <w:tab w:val="left" w:pos="1110"/>
        </w:tabs>
        <w:ind w:right="788" w:firstLine="0"/>
        <w:rPr>
          <w:sz w:val="24"/>
        </w:rPr>
      </w:pPr>
      <w:r>
        <w:rPr>
          <w:sz w:val="24"/>
        </w:rPr>
        <w:t>Рассмотрение в срок, не превышающий десяти рабочих дней со дня получения,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жалоб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претензий</w:t>
      </w:r>
      <w:r>
        <w:rPr>
          <w:spacing w:val="-4"/>
          <w:sz w:val="24"/>
        </w:rPr>
        <w:t xml:space="preserve"> </w:t>
      </w:r>
      <w:r>
        <w:rPr>
          <w:sz w:val="24"/>
        </w:rPr>
        <w:t>о нарушениях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о защите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6"/>
          <w:sz w:val="24"/>
        </w:rPr>
        <w:t xml:space="preserve"> </w:t>
      </w:r>
      <w:r>
        <w:rPr>
          <w:sz w:val="24"/>
        </w:rPr>
        <w:t>причиняющей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(или) развитию.</w:t>
      </w:r>
    </w:p>
    <w:p w:rsidR="0024600E" w:rsidRDefault="0024600E">
      <w:pPr>
        <w:pStyle w:val="a3"/>
        <w:spacing w:before="6"/>
        <w:ind w:left="0"/>
      </w:pPr>
    </w:p>
    <w:p w:rsidR="0024600E" w:rsidRDefault="00114145" w:rsidP="00114145">
      <w:pPr>
        <w:pStyle w:val="a4"/>
        <w:numPr>
          <w:ilvl w:val="1"/>
          <w:numId w:val="3"/>
        </w:numPr>
        <w:tabs>
          <w:tab w:val="left" w:pos="1043"/>
        </w:tabs>
        <w:ind w:right="505" w:firstLine="0"/>
        <w:rPr>
          <w:sz w:val="24"/>
        </w:rPr>
      </w:pPr>
      <w:r>
        <w:rPr>
          <w:sz w:val="24"/>
        </w:rPr>
        <w:t>Установление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десяти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5"/>
          <w:sz w:val="24"/>
        </w:rPr>
        <w:t xml:space="preserve"> </w:t>
      </w:r>
      <w:r>
        <w:rPr>
          <w:sz w:val="24"/>
        </w:rPr>
        <w:t>дней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жалоб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претензий о наличии доступа детей к информации, запрещенной для 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5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устранению.</w:t>
      </w:r>
    </w:p>
    <w:p w:rsidR="0024600E" w:rsidRDefault="0024600E">
      <w:pPr>
        <w:pStyle w:val="a3"/>
        <w:spacing w:before="3"/>
        <w:ind w:left="0"/>
      </w:pPr>
    </w:p>
    <w:p w:rsidR="0024600E" w:rsidRDefault="00114145" w:rsidP="00114145">
      <w:pPr>
        <w:pStyle w:val="2"/>
        <w:numPr>
          <w:ilvl w:val="0"/>
          <w:numId w:val="3"/>
        </w:numPr>
        <w:tabs>
          <w:tab w:val="left" w:pos="952"/>
        </w:tabs>
        <w:spacing w:line="242" w:lineRule="auto"/>
        <w:ind w:left="619" w:right="1158" w:firstLine="0"/>
      </w:pPr>
      <w:bookmarkStart w:id="9" w:name="9._Ответственность_за_правонарушения_в_с"/>
      <w:bookmarkEnd w:id="9"/>
      <w:r>
        <w:t>Ответственность за правонарушения в сфере защиты детей от информации,</w:t>
      </w:r>
      <w:r>
        <w:rPr>
          <w:spacing w:val="-57"/>
        </w:rPr>
        <w:t xml:space="preserve"> </w:t>
      </w:r>
      <w:r>
        <w:t>причиняющей</w:t>
      </w:r>
      <w:r>
        <w:rPr>
          <w:spacing w:val="4"/>
        </w:rPr>
        <w:t xml:space="preserve"> </w:t>
      </w:r>
      <w:r>
        <w:t>вред их</w:t>
      </w:r>
      <w:r>
        <w:rPr>
          <w:spacing w:val="-3"/>
        </w:rPr>
        <w:t xml:space="preserve"> </w:t>
      </w:r>
      <w:r>
        <w:t>здоровью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развитию.</w:t>
      </w:r>
    </w:p>
    <w:p w:rsidR="0024600E" w:rsidRDefault="0024600E">
      <w:pPr>
        <w:spacing w:line="242" w:lineRule="auto"/>
        <w:sectPr w:rsidR="0024600E">
          <w:pgSz w:w="11910" w:h="16840"/>
          <w:pgMar w:top="1000" w:right="380" w:bottom="280" w:left="1080" w:header="720" w:footer="720" w:gutter="0"/>
          <w:cols w:space="720"/>
        </w:sectPr>
      </w:pPr>
    </w:p>
    <w:p w:rsidR="0024600E" w:rsidRDefault="00114145" w:rsidP="00114145">
      <w:pPr>
        <w:pStyle w:val="a4"/>
        <w:numPr>
          <w:ilvl w:val="1"/>
          <w:numId w:val="3"/>
        </w:numPr>
        <w:tabs>
          <w:tab w:val="left" w:pos="1062"/>
        </w:tabs>
        <w:spacing w:before="65" w:line="237" w:lineRule="auto"/>
        <w:ind w:right="615" w:firstLine="0"/>
        <w:rPr>
          <w:sz w:val="24"/>
        </w:rPr>
      </w:pPr>
      <w:r>
        <w:rPr>
          <w:sz w:val="24"/>
        </w:rPr>
        <w:lastRenderedPageBreak/>
        <w:t>Нарушение законодательства РФ о защите детей от информации, причиняющей вред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-4"/>
          <w:sz w:val="24"/>
        </w:rPr>
        <w:t xml:space="preserve"> </w:t>
      </w:r>
      <w:r>
        <w:rPr>
          <w:sz w:val="24"/>
        </w:rPr>
        <w:t>влечет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законодательством РФ.</w:t>
      </w:r>
    </w:p>
    <w:p w:rsidR="0024600E" w:rsidRDefault="0024600E">
      <w:pPr>
        <w:pStyle w:val="a3"/>
        <w:ind w:left="0"/>
        <w:rPr>
          <w:sz w:val="26"/>
        </w:rPr>
      </w:pPr>
    </w:p>
    <w:p w:rsidR="0024600E" w:rsidRDefault="00114145">
      <w:pPr>
        <w:pStyle w:val="2"/>
        <w:spacing w:before="202" w:line="237" w:lineRule="auto"/>
        <w:jc w:val="left"/>
      </w:pPr>
      <w:bookmarkStart w:id="10" w:name="С_Положением_о_защите_детей_от_информаци"/>
      <w:bookmarkEnd w:id="10"/>
      <w:r>
        <w:t>С</w:t>
      </w:r>
      <w:r>
        <w:rPr>
          <w:spacing w:val="35"/>
        </w:rPr>
        <w:t xml:space="preserve"> </w:t>
      </w:r>
      <w:r>
        <w:t>Положением</w:t>
      </w:r>
      <w:r>
        <w:rPr>
          <w:spacing w:val="37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защите</w:t>
      </w:r>
      <w:r>
        <w:rPr>
          <w:spacing w:val="36"/>
        </w:rPr>
        <w:t xml:space="preserve"> </w:t>
      </w:r>
      <w:r>
        <w:t>детей</w:t>
      </w:r>
      <w:r>
        <w:rPr>
          <w:spacing w:val="37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информации,</w:t>
      </w:r>
      <w:r>
        <w:rPr>
          <w:spacing w:val="36"/>
        </w:rPr>
        <w:t xml:space="preserve"> </w:t>
      </w:r>
      <w:r>
        <w:t>причиняющей</w:t>
      </w:r>
      <w:r>
        <w:rPr>
          <w:spacing w:val="39"/>
        </w:rPr>
        <w:t xml:space="preserve"> </w:t>
      </w:r>
      <w:r>
        <w:t>вред</w:t>
      </w:r>
      <w:r>
        <w:rPr>
          <w:spacing w:val="36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здоровью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развитию</w:t>
      </w:r>
      <w:r>
        <w:rPr>
          <w:spacing w:val="2"/>
        </w:rPr>
        <w:t xml:space="preserve"> </w:t>
      </w:r>
      <w:r>
        <w:t>ознакомлены:</w:t>
      </w:r>
    </w:p>
    <w:p w:rsidR="0024600E" w:rsidRDefault="0024600E">
      <w:pPr>
        <w:pStyle w:val="a3"/>
        <w:spacing w:before="8" w:after="1"/>
        <w:ind w:left="0"/>
        <w:rPr>
          <w:b/>
        </w:r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122"/>
        <w:gridCol w:w="2411"/>
        <w:gridCol w:w="1916"/>
        <w:gridCol w:w="1554"/>
      </w:tblGrid>
      <w:tr w:rsidR="0024600E">
        <w:trPr>
          <w:trHeight w:val="830"/>
        </w:trPr>
        <w:tc>
          <w:tcPr>
            <w:tcW w:w="817" w:type="dxa"/>
          </w:tcPr>
          <w:p w:rsidR="0024600E" w:rsidRDefault="00114145">
            <w:pPr>
              <w:pStyle w:val="TableParagraph"/>
              <w:spacing w:line="237" w:lineRule="auto"/>
              <w:ind w:left="110" w:right="33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122" w:type="dxa"/>
          </w:tcPr>
          <w:p w:rsidR="0024600E" w:rsidRDefault="00114145">
            <w:pPr>
              <w:pStyle w:val="TableParagraph"/>
              <w:spacing w:line="237" w:lineRule="auto"/>
              <w:ind w:left="988" w:right="391" w:hanging="572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 инициалы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работника</w:t>
            </w:r>
          </w:p>
        </w:tc>
        <w:tc>
          <w:tcPr>
            <w:tcW w:w="2411" w:type="dxa"/>
          </w:tcPr>
          <w:p w:rsidR="0024600E" w:rsidRDefault="00114145">
            <w:pPr>
              <w:pStyle w:val="TableParagraph"/>
              <w:spacing w:line="237" w:lineRule="auto"/>
              <w:ind w:left="632" w:right="583" w:hanging="2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Должность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работника</w:t>
            </w:r>
          </w:p>
        </w:tc>
        <w:tc>
          <w:tcPr>
            <w:tcW w:w="1916" w:type="dxa"/>
          </w:tcPr>
          <w:p w:rsidR="0024600E" w:rsidRDefault="00114145">
            <w:pPr>
              <w:pStyle w:val="TableParagraph"/>
              <w:spacing w:line="273" w:lineRule="exact"/>
              <w:ind w:left="84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24600E" w:rsidRDefault="00114145">
            <w:pPr>
              <w:pStyle w:val="TableParagraph"/>
              <w:spacing w:line="274" w:lineRule="exact"/>
              <w:ind w:left="84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ознакомления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Положением</w:t>
            </w:r>
          </w:p>
        </w:tc>
        <w:tc>
          <w:tcPr>
            <w:tcW w:w="1554" w:type="dxa"/>
            <w:tcBorders>
              <w:right w:val="single" w:sz="6" w:space="0" w:color="000000"/>
            </w:tcBorders>
          </w:tcPr>
          <w:p w:rsidR="0024600E" w:rsidRDefault="00114145">
            <w:pPr>
              <w:pStyle w:val="TableParagraph"/>
              <w:spacing w:line="237" w:lineRule="auto"/>
              <w:ind w:left="209" w:right="166" w:firstLine="101"/>
              <w:rPr>
                <w:b/>
                <w:sz w:val="24"/>
              </w:rPr>
            </w:pPr>
            <w:r>
              <w:rPr>
                <w:b/>
                <w:sz w:val="24"/>
              </w:rPr>
              <w:t>Подпись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работника</w:t>
            </w:r>
          </w:p>
        </w:tc>
      </w:tr>
      <w:tr w:rsidR="0024600E">
        <w:trPr>
          <w:trHeight w:val="451"/>
        </w:trPr>
        <w:tc>
          <w:tcPr>
            <w:tcW w:w="817" w:type="dxa"/>
          </w:tcPr>
          <w:p w:rsidR="0024600E" w:rsidRDefault="00114145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22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554" w:type="dxa"/>
            <w:tcBorders>
              <w:right w:val="single" w:sz="6" w:space="0" w:color="000000"/>
            </w:tcBorders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</w:tr>
      <w:tr w:rsidR="0024600E">
        <w:trPr>
          <w:trHeight w:val="455"/>
        </w:trPr>
        <w:tc>
          <w:tcPr>
            <w:tcW w:w="817" w:type="dxa"/>
          </w:tcPr>
          <w:p w:rsidR="0024600E" w:rsidRDefault="00114145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22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554" w:type="dxa"/>
            <w:tcBorders>
              <w:right w:val="single" w:sz="6" w:space="0" w:color="000000"/>
            </w:tcBorders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</w:tr>
      <w:tr w:rsidR="0024600E">
        <w:trPr>
          <w:trHeight w:val="455"/>
        </w:trPr>
        <w:tc>
          <w:tcPr>
            <w:tcW w:w="817" w:type="dxa"/>
          </w:tcPr>
          <w:p w:rsidR="0024600E" w:rsidRDefault="00114145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22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554" w:type="dxa"/>
            <w:tcBorders>
              <w:right w:val="single" w:sz="6" w:space="0" w:color="000000"/>
            </w:tcBorders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</w:tr>
      <w:tr w:rsidR="0024600E">
        <w:trPr>
          <w:trHeight w:val="451"/>
        </w:trPr>
        <w:tc>
          <w:tcPr>
            <w:tcW w:w="817" w:type="dxa"/>
          </w:tcPr>
          <w:p w:rsidR="0024600E" w:rsidRDefault="00114145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22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554" w:type="dxa"/>
            <w:tcBorders>
              <w:right w:val="single" w:sz="6" w:space="0" w:color="000000"/>
            </w:tcBorders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</w:tr>
      <w:tr w:rsidR="0024600E">
        <w:trPr>
          <w:trHeight w:val="455"/>
        </w:trPr>
        <w:tc>
          <w:tcPr>
            <w:tcW w:w="817" w:type="dxa"/>
          </w:tcPr>
          <w:p w:rsidR="0024600E" w:rsidRDefault="00114145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22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554" w:type="dxa"/>
            <w:tcBorders>
              <w:right w:val="single" w:sz="6" w:space="0" w:color="000000"/>
            </w:tcBorders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</w:tr>
      <w:tr w:rsidR="0024600E">
        <w:trPr>
          <w:trHeight w:val="450"/>
        </w:trPr>
        <w:tc>
          <w:tcPr>
            <w:tcW w:w="817" w:type="dxa"/>
          </w:tcPr>
          <w:p w:rsidR="0024600E" w:rsidRDefault="00114145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22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554" w:type="dxa"/>
            <w:tcBorders>
              <w:right w:val="single" w:sz="6" w:space="0" w:color="000000"/>
            </w:tcBorders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</w:tr>
      <w:tr w:rsidR="0024600E">
        <w:trPr>
          <w:trHeight w:val="455"/>
        </w:trPr>
        <w:tc>
          <w:tcPr>
            <w:tcW w:w="817" w:type="dxa"/>
          </w:tcPr>
          <w:p w:rsidR="0024600E" w:rsidRDefault="00114145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122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554" w:type="dxa"/>
            <w:tcBorders>
              <w:right w:val="single" w:sz="6" w:space="0" w:color="000000"/>
            </w:tcBorders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</w:tr>
      <w:tr w:rsidR="0024600E">
        <w:trPr>
          <w:trHeight w:val="451"/>
        </w:trPr>
        <w:tc>
          <w:tcPr>
            <w:tcW w:w="817" w:type="dxa"/>
          </w:tcPr>
          <w:p w:rsidR="0024600E" w:rsidRDefault="00114145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122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554" w:type="dxa"/>
            <w:tcBorders>
              <w:right w:val="single" w:sz="6" w:space="0" w:color="000000"/>
            </w:tcBorders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</w:tr>
      <w:tr w:rsidR="0024600E">
        <w:trPr>
          <w:trHeight w:val="455"/>
        </w:trPr>
        <w:tc>
          <w:tcPr>
            <w:tcW w:w="817" w:type="dxa"/>
          </w:tcPr>
          <w:p w:rsidR="0024600E" w:rsidRDefault="00114145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122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554" w:type="dxa"/>
            <w:tcBorders>
              <w:right w:val="single" w:sz="6" w:space="0" w:color="000000"/>
            </w:tcBorders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</w:tr>
      <w:tr w:rsidR="0024600E">
        <w:trPr>
          <w:trHeight w:val="455"/>
        </w:trPr>
        <w:tc>
          <w:tcPr>
            <w:tcW w:w="817" w:type="dxa"/>
          </w:tcPr>
          <w:p w:rsidR="0024600E" w:rsidRDefault="00114145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122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554" w:type="dxa"/>
            <w:tcBorders>
              <w:right w:val="single" w:sz="6" w:space="0" w:color="000000"/>
            </w:tcBorders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</w:tr>
      <w:tr w:rsidR="0024600E">
        <w:trPr>
          <w:trHeight w:val="450"/>
        </w:trPr>
        <w:tc>
          <w:tcPr>
            <w:tcW w:w="817" w:type="dxa"/>
          </w:tcPr>
          <w:p w:rsidR="0024600E" w:rsidRDefault="00114145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122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554" w:type="dxa"/>
            <w:tcBorders>
              <w:right w:val="single" w:sz="6" w:space="0" w:color="000000"/>
            </w:tcBorders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</w:tr>
      <w:tr w:rsidR="0024600E">
        <w:trPr>
          <w:trHeight w:val="456"/>
        </w:trPr>
        <w:tc>
          <w:tcPr>
            <w:tcW w:w="817" w:type="dxa"/>
          </w:tcPr>
          <w:p w:rsidR="0024600E" w:rsidRDefault="00114145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122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554" w:type="dxa"/>
            <w:tcBorders>
              <w:right w:val="single" w:sz="6" w:space="0" w:color="000000"/>
            </w:tcBorders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</w:tr>
      <w:tr w:rsidR="0024600E">
        <w:trPr>
          <w:trHeight w:val="455"/>
        </w:trPr>
        <w:tc>
          <w:tcPr>
            <w:tcW w:w="817" w:type="dxa"/>
          </w:tcPr>
          <w:p w:rsidR="0024600E" w:rsidRDefault="00114145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122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554" w:type="dxa"/>
            <w:tcBorders>
              <w:right w:val="single" w:sz="6" w:space="0" w:color="000000"/>
            </w:tcBorders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</w:tr>
      <w:tr w:rsidR="0024600E">
        <w:trPr>
          <w:trHeight w:val="450"/>
        </w:trPr>
        <w:tc>
          <w:tcPr>
            <w:tcW w:w="817" w:type="dxa"/>
          </w:tcPr>
          <w:p w:rsidR="0024600E" w:rsidRDefault="00114145">
            <w:pPr>
              <w:pStyle w:val="TableParagraph"/>
              <w:spacing w:line="263" w:lineRule="exact"/>
              <w:ind w:left="47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122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554" w:type="dxa"/>
            <w:tcBorders>
              <w:right w:val="single" w:sz="6" w:space="0" w:color="000000"/>
            </w:tcBorders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</w:tr>
      <w:tr w:rsidR="0024600E">
        <w:trPr>
          <w:trHeight w:val="456"/>
        </w:trPr>
        <w:tc>
          <w:tcPr>
            <w:tcW w:w="817" w:type="dxa"/>
          </w:tcPr>
          <w:p w:rsidR="0024600E" w:rsidRDefault="00114145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122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554" w:type="dxa"/>
            <w:tcBorders>
              <w:right w:val="single" w:sz="6" w:space="0" w:color="000000"/>
            </w:tcBorders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</w:tr>
      <w:tr w:rsidR="0024600E">
        <w:trPr>
          <w:trHeight w:val="450"/>
        </w:trPr>
        <w:tc>
          <w:tcPr>
            <w:tcW w:w="817" w:type="dxa"/>
          </w:tcPr>
          <w:p w:rsidR="0024600E" w:rsidRDefault="00114145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122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554" w:type="dxa"/>
            <w:tcBorders>
              <w:right w:val="single" w:sz="6" w:space="0" w:color="000000"/>
            </w:tcBorders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</w:tr>
      <w:tr w:rsidR="0024600E">
        <w:trPr>
          <w:trHeight w:val="455"/>
        </w:trPr>
        <w:tc>
          <w:tcPr>
            <w:tcW w:w="817" w:type="dxa"/>
          </w:tcPr>
          <w:p w:rsidR="0024600E" w:rsidRDefault="00114145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122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554" w:type="dxa"/>
            <w:tcBorders>
              <w:right w:val="single" w:sz="6" w:space="0" w:color="000000"/>
            </w:tcBorders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</w:tr>
      <w:tr w:rsidR="0024600E">
        <w:trPr>
          <w:trHeight w:val="455"/>
        </w:trPr>
        <w:tc>
          <w:tcPr>
            <w:tcW w:w="817" w:type="dxa"/>
          </w:tcPr>
          <w:p w:rsidR="0024600E" w:rsidRDefault="00114145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122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554" w:type="dxa"/>
            <w:tcBorders>
              <w:right w:val="single" w:sz="6" w:space="0" w:color="000000"/>
            </w:tcBorders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</w:tr>
      <w:tr w:rsidR="0024600E">
        <w:trPr>
          <w:trHeight w:val="451"/>
        </w:trPr>
        <w:tc>
          <w:tcPr>
            <w:tcW w:w="817" w:type="dxa"/>
          </w:tcPr>
          <w:p w:rsidR="0024600E" w:rsidRDefault="00114145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122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554" w:type="dxa"/>
            <w:tcBorders>
              <w:right w:val="single" w:sz="6" w:space="0" w:color="000000"/>
            </w:tcBorders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</w:tr>
      <w:tr w:rsidR="0024600E">
        <w:trPr>
          <w:trHeight w:val="455"/>
        </w:trPr>
        <w:tc>
          <w:tcPr>
            <w:tcW w:w="817" w:type="dxa"/>
          </w:tcPr>
          <w:p w:rsidR="0024600E" w:rsidRDefault="00114145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122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554" w:type="dxa"/>
            <w:tcBorders>
              <w:right w:val="single" w:sz="6" w:space="0" w:color="000000"/>
            </w:tcBorders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</w:tr>
      <w:tr w:rsidR="0024600E">
        <w:trPr>
          <w:trHeight w:val="455"/>
        </w:trPr>
        <w:tc>
          <w:tcPr>
            <w:tcW w:w="817" w:type="dxa"/>
          </w:tcPr>
          <w:p w:rsidR="0024600E" w:rsidRDefault="00114145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122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554" w:type="dxa"/>
            <w:tcBorders>
              <w:right w:val="single" w:sz="6" w:space="0" w:color="000000"/>
            </w:tcBorders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</w:tr>
      <w:tr w:rsidR="0024600E">
        <w:trPr>
          <w:trHeight w:val="451"/>
        </w:trPr>
        <w:tc>
          <w:tcPr>
            <w:tcW w:w="817" w:type="dxa"/>
          </w:tcPr>
          <w:p w:rsidR="0024600E" w:rsidRDefault="00114145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122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554" w:type="dxa"/>
            <w:tcBorders>
              <w:right w:val="single" w:sz="6" w:space="0" w:color="000000"/>
            </w:tcBorders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</w:tr>
      <w:tr w:rsidR="0024600E">
        <w:trPr>
          <w:trHeight w:val="455"/>
        </w:trPr>
        <w:tc>
          <w:tcPr>
            <w:tcW w:w="817" w:type="dxa"/>
          </w:tcPr>
          <w:p w:rsidR="0024600E" w:rsidRDefault="00114145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122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  <w:tc>
          <w:tcPr>
            <w:tcW w:w="1554" w:type="dxa"/>
            <w:tcBorders>
              <w:right w:val="single" w:sz="6" w:space="0" w:color="000000"/>
            </w:tcBorders>
          </w:tcPr>
          <w:p w:rsidR="0024600E" w:rsidRDefault="0024600E">
            <w:pPr>
              <w:pStyle w:val="TableParagraph"/>
              <w:rPr>
                <w:sz w:val="24"/>
              </w:rPr>
            </w:pPr>
          </w:p>
        </w:tc>
      </w:tr>
    </w:tbl>
    <w:p w:rsidR="0024600E" w:rsidRDefault="0024600E">
      <w:pPr>
        <w:rPr>
          <w:sz w:val="24"/>
        </w:rPr>
        <w:sectPr w:rsidR="0024600E">
          <w:pgSz w:w="11910" w:h="16840"/>
          <w:pgMar w:top="1020" w:right="380" w:bottom="280" w:left="1080" w:header="720" w:footer="720" w:gutter="0"/>
          <w:cols w:space="720"/>
        </w:sectPr>
      </w:pPr>
    </w:p>
    <w:p w:rsidR="0024600E" w:rsidRDefault="0024600E">
      <w:pPr>
        <w:pStyle w:val="a3"/>
        <w:spacing w:before="4"/>
        <w:ind w:left="0"/>
        <w:rPr>
          <w:b/>
          <w:sz w:val="17"/>
        </w:rPr>
      </w:pPr>
    </w:p>
    <w:sectPr w:rsidR="0024600E">
      <w:pgSz w:w="11910" w:h="16840"/>
      <w:pgMar w:top="1580" w:right="38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C8044D"/>
    <w:multiLevelType w:val="multilevel"/>
    <w:tmpl w:val="76D67A5A"/>
    <w:lvl w:ilvl="0">
      <w:start w:val="1"/>
      <w:numFmt w:val="decimal"/>
      <w:lvlText w:val="%1."/>
      <w:lvlJc w:val="left"/>
      <w:pPr>
        <w:ind w:left="860" w:hanging="24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19" w:hanging="5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19" w:hanging="745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216" w:hanging="7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92" w:hanging="7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68" w:hanging="7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44" w:hanging="7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0" w:hanging="7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6" w:hanging="745"/>
      </w:pPr>
      <w:rPr>
        <w:rFonts w:hint="default"/>
        <w:lang w:val="ru-RU" w:eastAsia="en-US" w:bidi="ar-SA"/>
      </w:rPr>
    </w:lvl>
  </w:abstractNum>
  <w:abstractNum w:abstractNumId="1" w15:restartNumberingAfterBreak="0">
    <w:nsid w:val="1E1A7A9D"/>
    <w:multiLevelType w:val="multilevel"/>
    <w:tmpl w:val="76D67A5A"/>
    <w:lvl w:ilvl="0">
      <w:start w:val="1"/>
      <w:numFmt w:val="decimal"/>
      <w:lvlText w:val="%1."/>
      <w:lvlJc w:val="left"/>
      <w:pPr>
        <w:ind w:left="860" w:hanging="24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19" w:hanging="5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19" w:hanging="745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216" w:hanging="7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92" w:hanging="7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68" w:hanging="7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44" w:hanging="7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0" w:hanging="7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6" w:hanging="745"/>
      </w:pPr>
      <w:rPr>
        <w:rFonts w:hint="default"/>
        <w:lang w:val="ru-RU" w:eastAsia="en-US" w:bidi="ar-SA"/>
      </w:rPr>
    </w:lvl>
  </w:abstractNum>
  <w:abstractNum w:abstractNumId="2" w15:restartNumberingAfterBreak="0">
    <w:nsid w:val="2C277EA9"/>
    <w:multiLevelType w:val="hybridMultilevel"/>
    <w:tmpl w:val="D96CAB40"/>
    <w:lvl w:ilvl="0" w:tplc="22EACD3E">
      <w:numFmt w:val="bullet"/>
      <w:lvlText w:val=""/>
      <w:lvlJc w:val="left"/>
      <w:pPr>
        <w:ind w:left="619" w:hanging="17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150396E">
      <w:numFmt w:val="bullet"/>
      <w:lvlText w:val="•"/>
      <w:lvlJc w:val="left"/>
      <w:pPr>
        <w:ind w:left="1602" w:hanging="174"/>
      </w:pPr>
      <w:rPr>
        <w:rFonts w:hint="default"/>
        <w:lang w:val="ru-RU" w:eastAsia="en-US" w:bidi="ar-SA"/>
      </w:rPr>
    </w:lvl>
    <w:lvl w:ilvl="2" w:tplc="A81A889C">
      <w:numFmt w:val="bullet"/>
      <w:lvlText w:val="•"/>
      <w:lvlJc w:val="left"/>
      <w:pPr>
        <w:ind w:left="2585" w:hanging="174"/>
      </w:pPr>
      <w:rPr>
        <w:rFonts w:hint="default"/>
        <w:lang w:val="ru-RU" w:eastAsia="en-US" w:bidi="ar-SA"/>
      </w:rPr>
    </w:lvl>
    <w:lvl w:ilvl="3" w:tplc="6C58059E">
      <w:numFmt w:val="bullet"/>
      <w:lvlText w:val="•"/>
      <w:lvlJc w:val="left"/>
      <w:pPr>
        <w:ind w:left="3568" w:hanging="174"/>
      </w:pPr>
      <w:rPr>
        <w:rFonts w:hint="default"/>
        <w:lang w:val="ru-RU" w:eastAsia="en-US" w:bidi="ar-SA"/>
      </w:rPr>
    </w:lvl>
    <w:lvl w:ilvl="4" w:tplc="B7804268">
      <w:numFmt w:val="bullet"/>
      <w:lvlText w:val="•"/>
      <w:lvlJc w:val="left"/>
      <w:pPr>
        <w:ind w:left="4551" w:hanging="174"/>
      </w:pPr>
      <w:rPr>
        <w:rFonts w:hint="default"/>
        <w:lang w:val="ru-RU" w:eastAsia="en-US" w:bidi="ar-SA"/>
      </w:rPr>
    </w:lvl>
    <w:lvl w:ilvl="5" w:tplc="1AE29998">
      <w:numFmt w:val="bullet"/>
      <w:lvlText w:val="•"/>
      <w:lvlJc w:val="left"/>
      <w:pPr>
        <w:ind w:left="5534" w:hanging="174"/>
      </w:pPr>
      <w:rPr>
        <w:rFonts w:hint="default"/>
        <w:lang w:val="ru-RU" w:eastAsia="en-US" w:bidi="ar-SA"/>
      </w:rPr>
    </w:lvl>
    <w:lvl w:ilvl="6" w:tplc="F01AC4F6">
      <w:numFmt w:val="bullet"/>
      <w:lvlText w:val="•"/>
      <w:lvlJc w:val="left"/>
      <w:pPr>
        <w:ind w:left="6517" w:hanging="174"/>
      </w:pPr>
      <w:rPr>
        <w:rFonts w:hint="default"/>
        <w:lang w:val="ru-RU" w:eastAsia="en-US" w:bidi="ar-SA"/>
      </w:rPr>
    </w:lvl>
    <w:lvl w:ilvl="7" w:tplc="C6B8F4E0">
      <w:numFmt w:val="bullet"/>
      <w:lvlText w:val="•"/>
      <w:lvlJc w:val="left"/>
      <w:pPr>
        <w:ind w:left="7500" w:hanging="174"/>
      </w:pPr>
      <w:rPr>
        <w:rFonts w:hint="default"/>
        <w:lang w:val="ru-RU" w:eastAsia="en-US" w:bidi="ar-SA"/>
      </w:rPr>
    </w:lvl>
    <w:lvl w:ilvl="8" w:tplc="DB525C24">
      <w:numFmt w:val="bullet"/>
      <w:lvlText w:val="•"/>
      <w:lvlJc w:val="left"/>
      <w:pPr>
        <w:ind w:left="8483" w:hanging="17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00E"/>
    <w:rsid w:val="00114145"/>
    <w:rsid w:val="001D69EC"/>
    <w:rsid w:val="0024600E"/>
    <w:rsid w:val="004A78A9"/>
    <w:rsid w:val="00BD1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D320DD-D670-41AE-98FA-34BEC6A60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97" w:right="2153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619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19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19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2596</Words>
  <Characters>14803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SCHOOL</cp:lastModifiedBy>
  <cp:revision>7</cp:revision>
  <dcterms:created xsi:type="dcterms:W3CDTF">2024-06-03T10:19:00Z</dcterms:created>
  <dcterms:modified xsi:type="dcterms:W3CDTF">2024-06-04T06:55:00Z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2024-06-03T00:00:00Z</vt:filetime>
  </property>
</Properties>
</file>